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91DE" w14:textId="77777777" w:rsidR="00A20880" w:rsidRPr="00550E70" w:rsidRDefault="00A20880" w:rsidP="3E5C6A92">
      <w:pPr>
        <w:rPr>
          <w:rFonts w:ascii="Arial Nova" w:eastAsia="Arial Nova" w:hAnsi="Arial Nova" w:cs="Arial Nova"/>
        </w:rPr>
      </w:pPr>
    </w:p>
    <w:p w14:paraId="2AC3EFC5" w14:textId="7940089C" w:rsidR="7EFC3273" w:rsidRPr="00550E70" w:rsidRDefault="7EFC3273" w:rsidP="23E49C78">
      <w:pPr>
        <w:pStyle w:val="Titre"/>
        <w:jc w:val="center"/>
        <w:rPr>
          <w:rFonts w:ascii="Arial Nova" w:eastAsia="Arial Nova" w:hAnsi="Arial Nova" w:cs="Arial Nova"/>
          <w:b/>
          <w:bCs/>
          <w:color w:val="C00000"/>
          <w:sz w:val="52"/>
          <w:szCs w:val="52"/>
          <w:lang w:val="fr-FR"/>
        </w:rPr>
      </w:pPr>
      <w:r w:rsidRPr="00550E70">
        <w:rPr>
          <w:rFonts w:ascii="Arial Nova" w:eastAsia="Arial Nova" w:hAnsi="Arial Nova" w:cs="Arial Nova"/>
          <w:b/>
          <w:bCs/>
          <w:color w:val="C00000"/>
          <w:sz w:val="52"/>
          <w:szCs w:val="52"/>
          <w:lang w:val="fr-FR"/>
        </w:rPr>
        <w:t xml:space="preserve">Grille d'autoévaluation </w:t>
      </w:r>
      <w:r w:rsidR="000761D7" w:rsidRPr="00550E70">
        <w:rPr>
          <w:rFonts w:ascii="Arial Nova" w:eastAsia="Arial Nova" w:hAnsi="Arial Nova" w:cs="Arial Nova"/>
          <w:b/>
          <w:bCs/>
          <w:color w:val="C00000"/>
          <w:sz w:val="52"/>
          <w:szCs w:val="52"/>
          <w:lang w:val="fr-FR"/>
        </w:rPr>
        <w:t xml:space="preserve">de </w:t>
      </w:r>
      <w:r w:rsidRPr="00550E70">
        <w:rPr>
          <w:rFonts w:ascii="Arial Nova" w:eastAsia="Arial Nova" w:hAnsi="Arial Nova" w:cs="Arial Nova"/>
          <w:b/>
          <w:bCs/>
          <w:color w:val="C00000"/>
          <w:sz w:val="52"/>
          <w:szCs w:val="52"/>
          <w:lang w:val="fr-FR"/>
        </w:rPr>
        <w:t xml:space="preserve">CAA </w:t>
      </w:r>
    </w:p>
    <w:p w14:paraId="3F717354" w14:textId="72CF9D6D" w:rsidR="17168CF5" w:rsidRPr="00F91873" w:rsidRDefault="17168CF5" w:rsidP="5F75FC2C">
      <w:pPr>
        <w:pStyle w:val="Titre"/>
        <w:pBdr>
          <w:bottom w:val="single" w:sz="8" w:space="4" w:color="4F81BD"/>
        </w:pBdr>
        <w:spacing w:after="300"/>
        <w:jc w:val="center"/>
        <w:rPr>
          <w:rFonts w:ascii="Arial Nova" w:eastAsia="Arial Nova" w:hAnsi="Arial Nova" w:cs="Arial Nova"/>
          <w:b/>
          <w:bCs/>
          <w:color w:val="C00000"/>
          <w:sz w:val="32"/>
          <w:szCs w:val="32"/>
          <w:lang w:val="fr-FR"/>
        </w:rPr>
      </w:pPr>
      <w:r w:rsidRPr="00F91873">
        <w:rPr>
          <w:rFonts w:ascii="Arial Nova" w:eastAsia="Arial Nova" w:hAnsi="Arial Nova" w:cs="Arial Nova"/>
          <w:b/>
          <w:bCs/>
          <w:color w:val="C00000"/>
          <w:sz w:val="32"/>
          <w:szCs w:val="32"/>
          <w:lang w:val="fr-FR"/>
        </w:rPr>
        <w:t xml:space="preserve">Professionnels </w:t>
      </w:r>
      <w:r w:rsidR="7709A4BF" w:rsidRPr="00F91873">
        <w:rPr>
          <w:rFonts w:ascii="Arial Nova" w:eastAsia="Arial Nova" w:hAnsi="Arial Nova" w:cs="Arial Nova"/>
          <w:b/>
          <w:bCs/>
          <w:color w:val="C00000"/>
          <w:sz w:val="32"/>
          <w:szCs w:val="32"/>
          <w:lang w:val="fr-FR"/>
        </w:rPr>
        <w:t>encadr</w:t>
      </w:r>
      <w:r w:rsidR="05641014" w:rsidRPr="00F91873">
        <w:rPr>
          <w:rFonts w:ascii="Arial Nova" w:eastAsia="Arial Nova" w:hAnsi="Arial Nova" w:cs="Arial Nova"/>
          <w:b/>
          <w:bCs/>
          <w:color w:val="C00000"/>
          <w:sz w:val="32"/>
          <w:szCs w:val="32"/>
          <w:lang w:val="fr-FR"/>
        </w:rPr>
        <w:t>ant e</w:t>
      </w:r>
      <w:r w:rsidR="49BA90D2" w:rsidRPr="00F91873">
        <w:rPr>
          <w:rFonts w:ascii="Arial Nova" w:eastAsia="Arial Nova" w:hAnsi="Arial Nova" w:cs="Arial Nova"/>
          <w:b/>
          <w:bCs/>
          <w:color w:val="C00000"/>
          <w:sz w:val="32"/>
          <w:szCs w:val="32"/>
          <w:lang w:val="fr-FR"/>
        </w:rPr>
        <w:t>n structure médico-sociale</w:t>
      </w:r>
    </w:p>
    <w:p w14:paraId="41C88907" w14:textId="20A9EC63" w:rsidR="318E4B94" w:rsidRPr="00550E70" w:rsidRDefault="318E4B94" w:rsidP="5F75FC2C">
      <w:pPr>
        <w:pStyle w:val="Titre1"/>
        <w:spacing w:after="0"/>
        <w:rPr>
          <w:rFonts w:ascii="Arial Nova" w:eastAsia="Arial Nova" w:hAnsi="Arial Nova" w:cs="Arial Nova"/>
          <w:lang w:val="fr-FR"/>
        </w:rPr>
      </w:pPr>
      <w:r w:rsidRPr="00550E70">
        <w:rPr>
          <w:rFonts w:ascii="Arial Nova" w:eastAsia="Arial Nova" w:hAnsi="Arial Nova" w:cs="Arial Nova"/>
          <w:lang w:val="fr-FR"/>
        </w:rPr>
        <w:t>Comment utiliser la grille</w:t>
      </w:r>
      <w:r w:rsidR="00CB70DD" w:rsidRPr="00550E70">
        <w:rPr>
          <w:rFonts w:ascii="Arial Nova" w:eastAsia="Arial Nova" w:hAnsi="Arial Nova" w:cs="Arial Nova"/>
          <w:lang w:val="fr-FR"/>
        </w:rPr>
        <w:t> ?</w:t>
      </w:r>
    </w:p>
    <w:p w14:paraId="1B3F7F91" w14:textId="23479621" w:rsidR="5F75FC2C" w:rsidRPr="00550E70" w:rsidRDefault="5F75FC2C" w:rsidP="5F75FC2C">
      <w:pPr>
        <w:spacing w:after="0"/>
        <w:rPr>
          <w:rFonts w:ascii="Arial Nova" w:hAnsi="Arial Nova"/>
          <w:lang w:val="fr-FR"/>
        </w:rPr>
      </w:pPr>
    </w:p>
    <w:p w14:paraId="7708215C" w14:textId="58CDF8C5" w:rsidR="318E4B94" w:rsidRPr="00550E70" w:rsidRDefault="006038C9" w:rsidP="23E49C78">
      <w:pPr>
        <w:pStyle w:val="Titre4"/>
        <w:spacing w:before="0" w:after="0" w:line="300" w:lineRule="auto"/>
        <w:rPr>
          <w:rFonts w:ascii="Arial Nova" w:eastAsia="Arial Nova" w:hAnsi="Arial Nova" w:cs="Arial Nova"/>
          <w:b/>
          <w:bCs/>
          <w:i w:val="0"/>
          <w:iCs w:val="0"/>
          <w:lang w:val="fr-FR"/>
        </w:rPr>
      </w:pPr>
      <w:r w:rsidRPr="00550E70">
        <w:rPr>
          <w:rFonts w:ascii="Segoe UI Emoji" w:eastAsia="Arial Nova" w:hAnsi="Segoe UI Emoji" w:cs="Segoe UI Emoji"/>
          <w:b/>
          <w:bCs/>
          <w:i w:val="0"/>
          <w:iCs w:val="0"/>
          <w:lang w:val="fr-FR"/>
        </w:rPr>
        <w:t>🎯</w:t>
      </w:r>
      <w:r w:rsidRPr="00550E70">
        <w:rPr>
          <w:rFonts w:ascii="Arial Nova" w:eastAsia="Arial Nova" w:hAnsi="Arial Nova" w:cs="Arial Nova"/>
          <w:b/>
          <w:bCs/>
          <w:i w:val="0"/>
          <w:iCs w:val="0"/>
          <w:lang w:val="fr-FR"/>
        </w:rPr>
        <w:t xml:space="preserve"> </w:t>
      </w:r>
      <w:r w:rsidR="318E4B94" w:rsidRPr="00550E70">
        <w:rPr>
          <w:rFonts w:ascii="Arial Nova" w:eastAsia="Arial Nova" w:hAnsi="Arial Nova" w:cs="Arial Nova"/>
          <w:b/>
          <w:bCs/>
          <w:i w:val="0"/>
          <w:iCs w:val="0"/>
          <w:lang w:val="fr-FR"/>
        </w:rPr>
        <w:t>Objectif</w:t>
      </w:r>
    </w:p>
    <w:p w14:paraId="2B34D391" w14:textId="362762B2" w:rsidR="009D52F6" w:rsidRPr="00550E70" w:rsidRDefault="318E4B94" w:rsidP="5F75FC2C">
      <w:pPr>
        <w:spacing w:after="0" w:line="300" w:lineRule="auto"/>
        <w:jc w:val="both"/>
        <w:rPr>
          <w:rFonts w:ascii="Arial Nova" w:hAnsi="Arial Nova"/>
          <w:lang w:val="fr-FR"/>
        </w:rPr>
      </w:pP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>Cette grille vous permet d’</w:t>
      </w:r>
      <w:r w:rsidRPr="00550E70">
        <w:rPr>
          <w:rFonts w:ascii="Arial Nova" w:eastAsia="Arial Nova" w:hAnsi="Arial Nova" w:cs="Arial Nova"/>
          <w:b/>
          <w:bCs/>
          <w:sz w:val="22"/>
          <w:szCs w:val="22"/>
          <w:lang w:val="fr-FR"/>
        </w:rPr>
        <w:t xml:space="preserve">évaluer vos actions et compétences dans la démarche </w:t>
      </w:r>
      <w:r w:rsidR="009D52F6" w:rsidRPr="00550E70">
        <w:rPr>
          <w:rFonts w:ascii="Arial Nova" w:eastAsia="Arial Nova" w:hAnsi="Arial Nova" w:cs="Arial Nova"/>
          <w:b/>
          <w:bCs/>
          <w:sz w:val="22"/>
          <w:szCs w:val="22"/>
          <w:lang w:val="fr-FR"/>
        </w:rPr>
        <w:t xml:space="preserve">de </w:t>
      </w:r>
      <w:r w:rsidRPr="00550E70">
        <w:rPr>
          <w:rFonts w:ascii="Arial Nova" w:eastAsia="Arial Nova" w:hAnsi="Arial Nova" w:cs="Arial Nova"/>
          <w:b/>
          <w:bCs/>
          <w:sz w:val="22"/>
          <w:szCs w:val="22"/>
          <w:lang w:val="fr-FR"/>
        </w:rPr>
        <w:t>CAA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</w:t>
      </w:r>
      <w:r w:rsidR="37956DCF" w:rsidRPr="00550E70">
        <w:rPr>
          <w:rFonts w:ascii="Arial Nova" w:eastAsia="Arial Nova" w:hAnsi="Arial Nova" w:cs="Arial Nova"/>
          <w:sz w:val="22"/>
          <w:szCs w:val="22"/>
          <w:lang w:val="fr-FR"/>
        </w:rPr>
        <w:t>de votre structure</w:t>
      </w:r>
      <w:r w:rsidR="216B389E" w:rsidRPr="00550E70">
        <w:rPr>
          <w:rFonts w:ascii="Arial Nova" w:eastAsia="Arial Nova" w:hAnsi="Arial Nova" w:cs="Arial Nova"/>
          <w:sz w:val="22"/>
          <w:szCs w:val="22"/>
          <w:lang w:val="fr-FR"/>
        </w:rPr>
        <w:t>.</w:t>
      </w:r>
    </w:p>
    <w:p w14:paraId="2620A634" w14:textId="2BBA755A" w:rsidR="318E4B94" w:rsidRPr="00550E70" w:rsidRDefault="318E4B94" w:rsidP="5F75FC2C">
      <w:pPr>
        <w:spacing w:after="0" w:line="300" w:lineRule="auto"/>
        <w:jc w:val="both"/>
        <w:rPr>
          <w:rFonts w:ascii="Arial Nova" w:eastAsia="Arial Nova" w:hAnsi="Arial Nova" w:cs="Arial Nova"/>
          <w:sz w:val="22"/>
          <w:szCs w:val="22"/>
          <w:lang w:val="fr-FR"/>
        </w:rPr>
      </w:pP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</w:t>
      </w:r>
    </w:p>
    <w:p w14:paraId="7DAEA351" w14:textId="3C6794AE" w:rsidR="34A521F6" w:rsidRPr="00550E70" w:rsidRDefault="34A521F6" w:rsidP="23E49C78">
      <w:pPr>
        <w:pStyle w:val="Titre4"/>
        <w:spacing w:before="0" w:after="0" w:line="300" w:lineRule="auto"/>
        <w:jc w:val="both"/>
        <w:rPr>
          <w:rFonts w:ascii="Arial Nova" w:eastAsia="Arial Nova" w:hAnsi="Arial Nova" w:cs="Arial Nova"/>
          <w:b/>
          <w:bCs/>
          <w:i w:val="0"/>
          <w:iCs w:val="0"/>
          <w:lang w:val="fr-FR"/>
        </w:rPr>
      </w:pPr>
      <w:r w:rsidRPr="00550E70">
        <w:rPr>
          <w:rFonts w:ascii="Segoe UI Emoji" w:eastAsia="Arial Nova" w:hAnsi="Segoe UI Emoji" w:cs="Segoe UI Emoji"/>
          <w:b/>
          <w:bCs/>
          <w:i w:val="0"/>
          <w:iCs w:val="0"/>
          <w:lang w:val="fr-FR"/>
        </w:rPr>
        <w:t>👤</w:t>
      </w:r>
      <w:r w:rsidRPr="00550E70">
        <w:rPr>
          <w:rFonts w:ascii="Arial Nova" w:eastAsia="Arial Nova" w:hAnsi="Arial Nova" w:cs="Arial Nova"/>
          <w:b/>
          <w:bCs/>
          <w:i w:val="0"/>
          <w:iCs w:val="0"/>
          <w:lang w:val="fr-FR"/>
        </w:rPr>
        <w:t xml:space="preserve"> Qui utilise </w:t>
      </w:r>
      <w:r w:rsidR="13EF015A" w:rsidRPr="00550E70">
        <w:rPr>
          <w:rFonts w:ascii="Arial Nova" w:eastAsia="Arial Nova" w:hAnsi="Arial Nova" w:cs="Arial Nova"/>
          <w:b/>
          <w:bCs/>
          <w:i w:val="0"/>
          <w:iCs w:val="0"/>
          <w:lang w:val="fr-FR"/>
        </w:rPr>
        <w:t>cette</w:t>
      </w:r>
      <w:r w:rsidRPr="00550E70">
        <w:rPr>
          <w:rFonts w:ascii="Arial Nova" w:eastAsia="Arial Nova" w:hAnsi="Arial Nova" w:cs="Arial Nova"/>
          <w:b/>
          <w:bCs/>
          <w:i w:val="0"/>
          <w:iCs w:val="0"/>
          <w:lang w:val="fr-FR"/>
        </w:rPr>
        <w:t xml:space="preserve"> grille</w:t>
      </w:r>
      <w:r w:rsidR="00CB70DD" w:rsidRPr="00550E70">
        <w:rPr>
          <w:rFonts w:ascii="Arial Nova" w:eastAsia="Arial Nova" w:hAnsi="Arial Nova" w:cs="Arial Nova"/>
          <w:b/>
          <w:bCs/>
          <w:i w:val="0"/>
          <w:iCs w:val="0"/>
          <w:lang w:val="fr-FR"/>
        </w:rPr>
        <w:t> ?</w:t>
      </w:r>
    </w:p>
    <w:p w14:paraId="167FD37C" w14:textId="6F039420" w:rsidR="7961369B" w:rsidRPr="00550E70" w:rsidRDefault="7961369B" w:rsidP="23E49C78">
      <w:pPr>
        <w:spacing w:after="0" w:line="300" w:lineRule="auto"/>
        <w:jc w:val="both"/>
        <w:rPr>
          <w:rFonts w:ascii="Arial Nova" w:eastAsia="Arial Nova" w:hAnsi="Arial Nova" w:cs="Arial Nova"/>
          <w:sz w:val="22"/>
          <w:szCs w:val="22"/>
          <w:lang w:val="fr-FR"/>
        </w:rPr>
      </w:pP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>Vous êtes un professionnel du médico</w:t>
      </w:r>
      <w:r w:rsidRPr="00550E70">
        <w:rPr>
          <w:rFonts w:ascii="Cambria Math" w:eastAsia="Arial Nova" w:hAnsi="Cambria Math" w:cs="Cambria Math"/>
          <w:sz w:val="22"/>
          <w:szCs w:val="22"/>
          <w:lang w:val="fr-FR"/>
        </w:rPr>
        <w:t>‑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>social accompagnant des personnes âgées et/ou en situation de handicap</w:t>
      </w:r>
      <w:r w:rsidR="00CB70DD" w:rsidRPr="00550E70">
        <w:rPr>
          <w:rFonts w:ascii="Arial Nova" w:eastAsia="Arial Nova" w:hAnsi="Arial Nova" w:cs="Arial Nova"/>
          <w:sz w:val="22"/>
          <w:szCs w:val="22"/>
          <w:lang w:val="fr-FR"/>
        </w:rPr>
        <w:t> :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cette grille vous concerne. Quel que soit votre métier ou vos lieux d’intervention, vous pouvez l’utiliser en fonction de votre niveau d’expérience</w:t>
      </w:r>
      <w:r w:rsidR="3D857AE1"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en CAA</w:t>
      </w:r>
      <w:r w:rsidR="00CB70DD" w:rsidRPr="00550E70">
        <w:rPr>
          <w:rFonts w:ascii="Arial Nova" w:eastAsia="Arial Nova" w:hAnsi="Arial Nova" w:cs="Arial Nova"/>
          <w:sz w:val="22"/>
          <w:szCs w:val="22"/>
          <w:lang w:val="fr-FR"/>
        </w:rPr>
        <w:t> :</w:t>
      </w:r>
    </w:p>
    <w:p w14:paraId="16BDE360" w14:textId="4E0C72DE" w:rsidR="34A521F6" w:rsidRPr="00550E70" w:rsidRDefault="34A521F6" w:rsidP="23E49C78">
      <w:pPr>
        <w:pStyle w:val="Paragraphedeliste"/>
        <w:numPr>
          <w:ilvl w:val="0"/>
          <w:numId w:val="2"/>
        </w:numPr>
        <w:spacing w:after="0" w:line="300" w:lineRule="auto"/>
        <w:jc w:val="both"/>
        <w:rPr>
          <w:rFonts w:ascii="Arial Nova" w:eastAsia="Arial Nova" w:hAnsi="Arial Nova" w:cs="Arial Nova"/>
          <w:sz w:val="22"/>
          <w:szCs w:val="22"/>
          <w:lang w:val="fr-FR"/>
        </w:rPr>
      </w:pPr>
      <w:r w:rsidRPr="00550E70">
        <w:rPr>
          <w:rFonts w:ascii="Arial Nova" w:eastAsia="Arial Nova" w:hAnsi="Arial Nova" w:cs="Arial Nova"/>
          <w:b/>
          <w:bCs/>
          <w:sz w:val="22"/>
          <w:szCs w:val="22"/>
          <w:lang w:val="fr-FR"/>
        </w:rPr>
        <w:t>Débutant</w:t>
      </w:r>
      <w:r w:rsidR="00CB70DD" w:rsidRPr="00550E70">
        <w:rPr>
          <w:rFonts w:ascii="Arial Nova" w:eastAsia="Arial Nova" w:hAnsi="Arial Nova" w:cs="Arial Nova"/>
          <w:sz w:val="22"/>
          <w:szCs w:val="22"/>
          <w:lang w:val="fr-FR"/>
        </w:rPr>
        <w:t> :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</w:t>
      </w:r>
      <w:r w:rsidR="3B14ECA9" w:rsidRPr="00550E70">
        <w:rPr>
          <w:rFonts w:ascii="Arial Nova" w:eastAsia="Arial Nova" w:hAnsi="Arial Nova" w:cs="Arial Nova"/>
          <w:sz w:val="22"/>
          <w:szCs w:val="22"/>
          <w:lang w:val="fr-FR"/>
        </w:rPr>
        <w:t>Découvrez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la démarche, identifie</w:t>
      </w:r>
      <w:r w:rsidR="255FA639" w:rsidRPr="00550E70">
        <w:rPr>
          <w:rFonts w:ascii="Arial Nova" w:eastAsia="Arial Nova" w:hAnsi="Arial Nova" w:cs="Arial Nova"/>
          <w:sz w:val="22"/>
          <w:szCs w:val="22"/>
          <w:lang w:val="fr-FR"/>
        </w:rPr>
        <w:t>z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vos axes de progression, sollicite</w:t>
      </w:r>
      <w:r w:rsidR="131B3353" w:rsidRPr="00550E70">
        <w:rPr>
          <w:rFonts w:ascii="Arial Nova" w:eastAsia="Arial Nova" w:hAnsi="Arial Nova" w:cs="Arial Nova"/>
          <w:sz w:val="22"/>
          <w:szCs w:val="22"/>
          <w:lang w:val="fr-FR"/>
        </w:rPr>
        <w:t>z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un accompagnement si besoin.</w:t>
      </w:r>
    </w:p>
    <w:p w14:paraId="1D377F36" w14:textId="5CD04C37" w:rsidR="34A521F6" w:rsidRPr="00550E70" w:rsidRDefault="34A521F6" w:rsidP="23E49C78">
      <w:pPr>
        <w:pStyle w:val="Paragraphedeliste"/>
        <w:numPr>
          <w:ilvl w:val="0"/>
          <w:numId w:val="2"/>
        </w:numPr>
        <w:spacing w:after="0" w:line="300" w:lineRule="auto"/>
        <w:jc w:val="both"/>
        <w:rPr>
          <w:rFonts w:ascii="Arial Nova" w:eastAsia="Arial Nova" w:hAnsi="Arial Nova" w:cs="Arial Nova"/>
          <w:sz w:val="22"/>
          <w:szCs w:val="22"/>
          <w:lang w:val="fr-FR"/>
        </w:rPr>
      </w:pPr>
      <w:r w:rsidRPr="00550E70">
        <w:rPr>
          <w:rFonts w:ascii="Arial Nova" w:eastAsia="Arial Nova" w:hAnsi="Arial Nova" w:cs="Arial Nova"/>
          <w:b/>
          <w:bCs/>
          <w:sz w:val="22"/>
          <w:szCs w:val="22"/>
          <w:lang w:val="fr-FR"/>
        </w:rPr>
        <w:t>Intermédiaire</w:t>
      </w:r>
      <w:r w:rsidR="00CB70DD" w:rsidRPr="00550E70">
        <w:rPr>
          <w:rFonts w:ascii="Arial Nova" w:eastAsia="Arial Nova" w:hAnsi="Arial Nova" w:cs="Arial Nova"/>
          <w:sz w:val="22"/>
          <w:szCs w:val="22"/>
          <w:lang w:val="fr-FR"/>
        </w:rPr>
        <w:t> :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Fai</w:t>
      </w:r>
      <w:r w:rsidR="1333227F" w:rsidRPr="00550E70">
        <w:rPr>
          <w:rFonts w:ascii="Arial Nova" w:eastAsia="Arial Nova" w:hAnsi="Arial Nova" w:cs="Arial Nova"/>
          <w:sz w:val="22"/>
          <w:szCs w:val="22"/>
          <w:lang w:val="fr-FR"/>
        </w:rPr>
        <w:t>tes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le point sur vos acquis, partage</w:t>
      </w:r>
      <w:r w:rsidR="451E8440" w:rsidRPr="00550E70">
        <w:rPr>
          <w:rFonts w:ascii="Arial Nova" w:eastAsia="Arial Nova" w:hAnsi="Arial Nova" w:cs="Arial Nova"/>
          <w:sz w:val="22"/>
          <w:szCs w:val="22"/>
          <w:lang w:val="fr-FR"/>
        </w:rPr>
        <w:t>z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vos résultats, fixe</w:t>
      </w:r>
      <w:r w:rsidR="5F78CA31" w:rsidRPr="00550E70">
        <w:rPr>
          <w:rFonts w:ascii="Arial Nova" w:eastAsia="Arial Nova" w:hAnsi="Arial Nova" w:cs="Arial Nova"/>
          <w:sz w:val="22"/>
          <w:szCs w:val="22"/>
          <w:lang w:val="fr-FR"/>
        </w:rPr>
        <w:t>z</w:t>
      </w:r>
      <w:r w:rsidR="3F8A1065" w:rsidRPr="00550E70">
        <w:rPr>
          <w:rFonts w:ascii="Arial Nova" w:eastAsia="Arial Nova" w:hAnsi="Arial Nova" w:cs="Arial Nova"/>
          <w:sz w:val="22"/>
          <w:szCs w:val="22"/>
          <w:lang w:val="fr-FR"/>
        </w:rPr>
        <w:t>-vous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des objectifs concrets.</w:t>
      </w:r>
    </w:p>
    <w:p w14:paraId="1FAFFAD6" w14:textId="6F268E1D" w:rsidR="34A521F6" w:rsidRPr="00550E70" w:rsidRDefault="34A521F6" w:rsidP="23E49C78">
      <w:pPr>
        <w:pStyle w:val="Paragraphedeliste"/>
        <w:numPr>
          <w:ilvl w:val="0"/>
          <w:numId w:val="2"/>
        </w:numPr>
        <w:spacing w:after="0" w:line="300" w:lineRule="auto"/>
        <w:jc w:val="both"/>
        <w:rPr>
          <w:rFonts w:ascii="Arial Nova" w:eastAsia="Arial Nova" w:hAnsi="Arial Nova" w:cs="Arial Nova"/>
          <w:sz w:val="22"/>
          <w:szCs w:val="22"/>
          <w:lang w:val="fr-FR"/>
        </w:rPr>
      </w:pPr>
      <w:r w:rsidRPr="00550E70">
        <w:rPr>
          <w:rFonts w:ascii="Arial Nova" w:eastAsia="Arial Nova" w:hAnsi="Arial Nova" w:cs="Arial Nova"/>
          <w:b/>
          <w:bCs/>
          <w:sz w:val="22"/>
          <w:szCs w:val="22"/>
          <w:lang w:val="fr-FR"/>
        </w:rPr>
        <w:t>Avancé / Référent</w:t>
      </w:r>
      <w:r w:rsidR="00CB70DD" w:rsidRPr="00550E70">
        <w:rPr>
          <w:rFonts w:ascii="Arial Nova" w:eastAsia="Arial Nova" w:hAnsi="Arial Nova" w:cs="Arial Nova"/>
          <w:sz w:val="22"/>
          <w:szCs w:val="22"/>
          <w:lang w:val="fr-FR"/>
        </w:rPr>
        <w:t> :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Analyse</w:t>
      </w:r>
      <w:r w:rsidR="61F3A2A6" w:rsidRPr="00550E70">
        <w:rPr>
          <w:rFonts w:ascii="Arial Nova" w:eastAsia="Arial Nova" w:hAnsi="Arial Nova" w:cs="Arial Nova"/>
          <w:sz w:val="22"/>
          <w:szCs w:val="22"/>
          <w:lang w:val="fr-FR"/>
        </w:rPr>
        <w:t>z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vos pratiques, valorise</w:t>
      </w:r>
      <w:r w:rsidR="66BFA870" w:rsidRPr="00550E70">
        <w:rPr>
          <w:rFonts w:ascii="Arial Nova" w:eastAsia="Arial Nova" w:hAnsi="Arial Nova" w:cs="Arial Nova"/>
          <w:sz w:val="22"/>
          <w:szCs w:val="22"/>
          <w:lang w:val="fr-FR"/>
        </w:rPr>
        <w:t>z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vos points forts, accompagne</w:t>
      </w:r>
      <w:r w:rsidR="3D3C32F5" w:rsidRPr="00550E70">
        <w:rPr>
          <w:rFonts w:ascii="Arial Nova" w:eastAsia="Arial Nova" w:hAnsi="Arial Nova" w:cs="Arial Nova"/>
          <w:sz w:val="22"/>
          <w:szCs w:val="22"/>
          <w:lang w:val="fr-FR"/>
        </w:rPr>
        <w:t>z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d’autres professionnels.</w:t>
      </w:r>
    </w:p>
    <w:p w14:paraId="59E010E3" w14:textId="73DC89AD" w:rsidR="23E49C78" w:rsidRPr="00550E70" w:rsidRDefault="23E49C78" w:rsidP="23E49C78">
      <w:pPr>
        <w:pStyle w:val="Titre4"/>
        <w:spacing w:before="0" w:after="0" w:line="300" w:lineRule="auto"/>
        <w:jc w:val="both"/>
        <w:rPr>
          <w:rFonts w:ascii="Arial Nova" w:eastAsia="Arial Nova" w:hAnsi="Arial Nova" w:cs="Arial Nova"/>
          <w:b/>
          <w:bCs/>
          <w:i w:val="0"/>
          <w:iCs w:val="0"/>
          <w:sz w:val="22"/>
          <w:szCs w:val="22"/>
          <w:lang w:val="fr-FR"/>
        </w:rPr>
      </w:pPr>
    </w:p>
    <w:p w14:paraId="1C70788B" w14:textId="3B05264E" w:rsidR="318E4B94" w:rsidRPr="00550E70" w:rsidRDefault="318E4B94" w:rsidP="23E49C78">
      <w:pPr>
        <w:pStyle w:val="Titre4"/>
        <w:spacing w:before="0" w:after="0" w:line="300" w:lineRule="auto"/>
        <w:jc w:val="both"/>
        <w:rPr>
          <w:rFonts w:ascii="Arial Nova" w:eastAsia="Arial Nova" w:hAnsi="Arial Nova" w:cs="Arial Nova"/>
          <w:b/>
          <w:bCs/>
          <w:i w:val="0"/>
          <w:iCs w:val="0"/>
          <w:lang w:val="fr-FR"/>
        </w:rPr>
      </w:pPr>
      <w:r w:rsidRPr="00550E70">
        <w:rPr>
          <w:rFonts w:ascii="Segoe UI Emoji" w:eastAsia="Arial Nova" w:hAnsi="Segoe UI Emoji" w:cs="Segoe UI Emoji"/>
          <w:b/>
          <w:bCs/>
          <w:i w:val="0"/>
          <w:iCs w:val="0"/>
          <w:lang w:val="fr-FR"/>
        </w:rPr>
        <w:t>👥</w:t>
      </w:r>
      <w:r w:rsidRPr="00550E70">
        <w:rPr>
          <w:rFonts w:ascii="Arial Nova" w:eastAsia="Arial Nova" w:hAnsi="Arial Nova" w:cs="Arial Nova"/>
          <w:b/>
          <w:bCs/>
          <w:i w:val="0"/>
          <w:iCs w:val="0"/>
          <w:lang w:val="fr-FR"/>
        </w:rPr>
        <w:t xml:space="preserve"> Usage</w:t>
      </w:r>
    </w:p>
    <w:p w14:paraId="1ADAB63F" w14:textId="2F79B33D" w:rsidR="165150DA" w:rsidRPr="00550E70" w:rsidRDefault="165150DA" w:rsidP="23E49C78">
      <w:pPr>
        <w:pStyle w:val="Paragraphedeliste"/>
        <w:numPr>
          <w:ilvl w:val="0"/>
          <w:numId w:val="3"/>
        </w:numPr>
        <w:spacing w:after="0" w:line="300" w:lineRule="auto"/>
        <w:jc w:val="both"/>
        <w:rPr>
          <w:rFonts w:ascii="Arial Nova" w:eastAsia="Arial Nova" w:hAnsi="Arial Nova" w:cs="Arial Nova"/>
          <w:sz w:val="22"/>
          <w:szCs w:val="22"/>
          <w:lang w:val="fr-FR"/>
        </w:rPr>
      </w:pPr>
      <w:r w:rsidRPr="00550E70">
        <w:rPr>
          <w:rFonts w:ascii="Arial Nova" w:eastAsia="Arial Nova" w:hAnsi="Arial Nova" w:cs="Arial Nova"/>
          <w:b/>
          <w:bCs/>
          <w:sz w:val="22"/>
          <w:szCs w:val="22"/>
          <w:lang w:val="fr-FR"/>
        </w:rPr>
        <w:t>Fréquence</w:t>
      </w:r>
      <w:r w:rsidR="00CB70DD" w:rsidRPr="00550E70">
        <w:rPr>
          <w:rFonts w:ascii="Arial Nova" w:eastAsia="Arial Nova" w:hAnsi="Arial Nova" w:cs="Arial Nova"/>
          <w:b/>
          <w:bCs/>
          <w:sz w:val="22"/>
          <w:szCs w:val="22"/>
          <w:lang w:val="fr-FR"/>
        </w:rPr>
        <w:t> :</w:t>
      </w:r>
      <w:r w:rsidRPr="00550E70">
        <w:rPr>
          <w:rFonts w:ascii="Arial Nova" w:eastAsia="Arial Nova" w:hAnsi="Arial Nova" w:cs="Arial Nova"/>
          <w:b/>
          <w:bCs/>
          <w:sz w:val="22"/>
          <w:szCs w:val="22"/>
          <w:lang w:val="fr-FR"/>
        </w:rPr>
        <w:t xml:space="preserve"> 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>Renseignez la grille chaque année ou lors des étapes clés de la démarche globale de CAA.</w:t>
      </w:r>
    </w:p>
    <w:p w14:paraId="60FDAF9B" w14:textId="4725C0E9" w:rsidR="318E4B94" w:rsidRPr="00550E70" w:rsidRDefault="318E4B94" w:rsidP="23E49C78">
      <w:pPr>
        <w:pStyle w:val="Paragraphedeliste"/>
        <w:numPr>
          <w:ilvl w:val="0"/>
          <w:numId w:val="3"/>
        </w:numPr>
        <w:spacing w:after="0" w:line="300" w:lineRule="auto"/>
        <w:jc w:val="both"/>
        <w:rPr>
          <w:rFonts w:ascii="Arial Nova" w:eastAsia="Arial Nova" w:hAnsi="Arial Nova" w:cs="Arial Nova"/>
          <w:sz w:val="22"/>
          <w:szCs w:val="22"/>
          <w:lang w:val="fr-FR"/>
        </w:rPr>
      </w:pPr>
      <w:r w:rsidRPr="00550E70">
        <w:rPr>
          <w:rFonts w:ascii="Arial Nova" w:eastAsia="Arial Nova" w:hAnsi="Arial Nova" w:cs="Arial Nova"/>
          <w:b/>
          <w:bCs/>
          <w:sz w:val="22"/>
          <w:szCs w:val="22"/>
          <w:lang w:val="fr-FR"/>
        </w:rPr>
        <w:t>Individuel</w:t>
      </w:r>
      <w:r w:rsidR="00CB70DD" w:rsidRPr="00550E70">
        <w:rPr>
          <w:rFonts w:ascii="Arial Nova" w:eastAsia="Arial Nova" w:hAnsi="Arial Nova" w:cs="Arial Nova"/>
          <w:sz w:val="22"/>
          <w:szCs w:val="22"/>
          <w:lang w:val="fr-FR"/>
        </w:rPr>
        <w:t> :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15 à 20 min</w:t>
      </w:r>
      <w:r w:rsidR="00B907E7">
        <w:rPr>
          <w:rFonts w:ascii="Arial Nova" w:eastAsia="Arial Nova" w:hAnsi="Arial Nova" w:cs="Arial Nova"/>
          <w:sz w:val="22"/>
          <w:szCs w:val="22"/>
          <w:lang w:val="fr-FR"/>
        </w:rPr>
        <w:t>utes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pour un remplissage réfléchi</w:t>
      </w:r>
      <w:r w:rsidR="00814537" w:rsidRPr="00550E70">
        <w:rPr>
          <w:rFonts w:ascii="Arial Nova" w:eastAsia="Arial Nova" w:hAnsi="Arial Nova" w:cs="Arial Nova"/>
          <w:sz w:val="22"/>
          <w:szCs w:val="22"/>
          <w:lang w:val="fr-FR"/>
        </w:rPr>
        <w:t>.</w:t>
      </w:r>
    </w:p>
    <w:p w14:paraId="7F889A74" w14:textId="559183D9" w:rsidR="318E4B94" w:rsidRPr="00550E70" w:rsidRDefault="318E4B94" w:rsidP="23E49C78">
      <w:pPr>
        <w:pStyle w:val="Paragraphedeliste"/>
        <w:numPr>
          <w:ilvl w:val="0"/>
          <w:numId w:val="3"/>
        </w:numPr>
        <w:spacing w:after="0" w:line="300" w:lineRule="auto"/>
        <w:jc w:val="both"/>
        <w:rPr>
          <w:rFonts w:ascii="Arial Nova" w:eastAsia="Arial Nova" w:hAnsi="Arial Nova" w:cs="Arial Nova"/>
          <w:sz w:val="22"/>
          <w:szCs w:val="22"/>
          <w:lang w:val="fr-FR"/>
        </w:rPr>
      </w:pPr>
      <w:r w:rsidRPr="00550E70">
        <w:rPr>
          <w:rFonts w:ascii="Arial Nova" w:eastAsia="Arial Nova" w:hAnsi="Arial Nova" w:cs="Arial Nova"/>
          <w:b/>
          <w:bCs/>
          <w:sz w:val="22"/>
          <w:szCs w:val="22"/>
          <w:lang w:val="fr-FR"/>
        </w:rPr>
        <w:t>En équipe</w:t>
      </w:r>
      <w:r w:rsidR="00CB70DD" w:rsidRPr="00550E70">
        <w:rPr>
          <w:rFonts w:ascii="Arial Nova" w:eastAsia="Arial Nova" w:hAnsi="Arial Nova" w:cs="Arial Nova"/>
          <w:sz w:val="22"/>
          <w:szCs w:val="22"/>
          <w:lang w:val="fr-FR"/>
        </w:rPr>
        <w:t> :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30 à 45 min</w:t>
      </w:r>
      <w:r w:rsidR="00B907E7">
        <w:rPr>
          <w:rFonts w:ascii="Arial Nova" w:eastAsia="Arial Nova" w:hAnsi="Arial Nova" w:cs="Arial Nova"/>
          <w:sz w:val="22"/>
          <w:szCs w:val="22"/>
          <w:lang w:val="fr-FR"/>
        </w:rPr>
        <w:t>utes</w:t>
      </w:r>
      <w:r w:rsidRPr="00550E70">
        <w:rPr>
          <w:rFonts w:ascii="Arial Nova" w:eastAsia="Arial Nova" w:hAnsi="Arial Nova" w:cs="Arial Nova"/>
          <w:sz w:val="22"/>
          <w:szCs w:val="22"/>
          <w:lang w:val="fr-FR"/>
        </w:rPr>
        <w:t xml:space="preserve"> pour partager et enrichir la réflexion collective.</w:t>
      </w:r>
    </w:p>
    <w:p w14:paraId="05CABB2A" w14:textId="01621D93" w:rsidR="23E49C78" w:rsidRPr="00550E70" w:rsidRDefault="23E49C78" w:rsidP="23E49C78">
      <w:pPr>
        <w:spacing w:after="0" w:line="300" w:lineRule="auto"/>
        <w:rPr>
          <w:rFonts w:ascii="Arial Nova" w:eastAsia="Arial Nova" w:hAnsi="Arial Nova" w:cs="Arial Nova"/>
          <w:sz w:val="22"/>
          <w:szCs w:val="22"/>
          <w:lang w:val="fr-FR"/>
        </w:rPr>
      </w:pPr>
    </w:p>
    <w:p w14:paraId="7C2210B2" w14:textId="684BCA08" w:rsidR="318E4B94" w:rsidRPr="00550E70" w:rsidRDefault="318E4B94" w:rsidP="5F75FC2C">
      <w:pPr>
        <w:pStyle w:val="Titre4"/>
        <w:spacing w:before="0" w:after="0" w:line="300" w:lineRule="auto"/>
        <w:rPr>
          <w:rStyle w:val="Titre1Car"/>
          <w:rFonts w:ascii="Arial Nova" w:eastAsia="Arial Nova" w:hAnsi="Arial Nova" w:cs="Arial Nova"/>
          <w:lang w:val="fr-FR"/>
        </w:rPr>
      </w:pPr>
      <w:r w:rsidRPr="00550E70">
        <w:rPr>
          <w:rStyle w:val="Titre1Car"/>
          <w:rFonts w:ascii="Arial Nova" w:eastAsia="Arial Nova" w:hAnsi="Arial Nova" w:cs="Arial Nova"/>
          <w:i w:val="0"/>
          <w:iCs w:val="0"/>
          <w:lang w:val="fr-FR"/>
        </w:rPr>
        <w:t xml:space="preserve">Conseils pratiques </w:t>
      </w:r>
    </w:p>
    <w:p w14:paraId="2FA73565" w14:textId="3168E4B5" w:rsidR="719D90E6" w:rsidRPr="00550E70" w:rsidRDefault="719D90E6" w:rsidP="5F75FC2C">
      <w:pPr>
        <w:spacing w:after="0" w:line="300" w:lineRule="auto"/>
        <w:jc w:val="both"/>
        <w:rPr>
          <w:rFonts w:ascii="Arial Nova" w:eastAsia="Arial Nova" w:hAnsi="Arial Nova" w:cs="Arial Nova"/>
          <w:sz w:val="21"/>
          <w:szCs w:val="21"/>
          <w:lang w:val="fr-FR"/>
        </w:rPr>
      </w:pPr>
      <w:r w:rsidRPr="00550E70">
        <w:rPr>
          <w:rFonts w:ascii="Segoe UI Emoji" w:eastAsia="Arial Nova" w:hAnsi="Segoe UI Emoji" w:cs="Segoe UI Emoji"/>
          <w:b/>
          <w:bCs/>
          <w:sz w:val="21"/>
          <w:szCs w:val="21"/>
          <w:lang w:val="fr-FR"/>
        </w:rPr>
        <w:t>✅</w:t>
      </w:r>
      <w:r w:rsidRPr="00550E70">
        <w:rPr>
          <w:rFonts w:ascii="Arial Nova" w:eastAsia="Arial Nova" w:hAnsi="Arial Nova" w:cs="Arial Nova"/>
          <w:sz w:val="21"/>
          <w:szCs w:val="21"/>
          <w:lang w:val="fr-FR"/>
        </w:rPr>
        <w:t xml:space="preserve"> Utilisez la grille comme outil de repérage pour vos points forts et axes de progression.</w:t>
      </w:r>
      <w:r w:rsidRPr="00550E70">
        <w:rPr>
          <w:rFonts w:ascii="Arial Nova" w:eastAsia="Arial Nova" w:hAnsi="Arial Nova" w:cs="Arial Nova"/>
          <w:b/>
          <w:bCs/>
          <w:sz w:val="21"/>
          <w:szCs w:val="21"/>
          <w:lang w:val="fr-FR"/>
        </w:rPr>
        <w:t xml:space="preserve"> </w:t>
      </w:r>
    </w:p>
    <w:p w14:paraId="2FF8210E" w14:textId="701DC553" w:rsidR="2813834C" w:rsidRPr="00550E70" w:rsidRDefault="2813834C" w:rsidP="23E49C78">
      <w:pPr>
        <w:spacing w:after="0" w:line="300" w:lineRule="auto"/>
        <w:jc w:val="both"/>
        <w:rPr>
          <w:rFonts w:ascii="Arial Nova" w:eastAsia="Segoe UI" w:hAnsi="Arial Nova" w:cs="Segoe UI"/>
          <w:sz w:val="21"/>
          <w:szCs w:val="21"/>
          <w:lang w:val="fr-FR"/>
        </w:rPr>
      </w:pPr>
      <w:r w:rsidRPr="00550E70">
        <w:rPr>
          <w:rFonts w:ascii="Segoe UI Emoji" w:eastAsia="Arial Nova" w:hAnsi="Segoe UI Emoji" w:cs="Segoe UI Emoji"/>
          <w:b/>
          <w:bCs/>
          <w:sz w:val="21"/>
          <w:szCs w:val="21"/>
          <w:lang w:val="fr-FR"/>
        </w:rPr>
        <w:t>✅</w:t>
      </w:r>
      <w:r w:rsidRPr="00550E70">
        <w:rPr>
          <w:rFonts w:ascii="Arial Nova" w:eastAsia="Arial Nova" w:hAnsi="Arial Nova" w:cs="Arial Nova"/>
          <w:sz w:val="21"/>
          <w:szCs w:val="21"/>
          <w:lang w:val="fr-FR"/>
        </w:rPr>
        <w:t xml:space="preserve"> </w:t>
      </w:r>
      <w:r w:rsidR="38752E76" w:rsidRPr="00550E70">
        <w:rPr>
          <w:rFonts w:ascii="Arial Nova" w:eastAsia="Segoe UI" w:hAnsi="Arial Nova" w:cs="Segoe UI"/>
          <w:sz w:val="21"/>
          <w:szCs w:val="21"/>
          <w:lang w:val="fr-FR"/>
        </w:rPr>
        <w:t>Définissez vos objectifs à partir des thématiques prioritaires identifiées</w:t>
      </w:r>
      <w:r w:rsidR="7A693E6D" w:rsidRPr="00550E70">
        <w:rPr>
          <w:rFonts w:ascii="Arial Nova" w:eastAsia="Segoe UI" w:hAnsi="Arial Nova" w:cs="Segoe UI"/>
          <w:sz w:val="21"/>
          <w:szCs w:val="21"/>
          <w:lang w:val="fr-FR"/>
        </w:rPr>
        <w:t xml:space="preserve"> en équipe</w:t>
      </w:r>
      <w:r w:rsidR="38752E76" w:rsidRPr="00550E70">
        <w:rPr>
          <w:rFonts w:ascii="Arial Nova" w:eastAsia="Segoe UI" w:hAnsi="Arial Nova" w:cs="Segoe UI"/>
          <w:sz w:val="21"/>
          <w:szCs w:val="21"/>
          <w:lang w:val="fr-FR"/>
        </w:rPr>
        <w:t>.</w:t>
      </w:r>
    </w:p>
    <w:p w14:paraId="5ACE4E28" w14:textId="7CA947C6" w:rsidR="38752E76" w:rsidRPr="00550E70" w:rsidRDefault="38752E76" w:rsidP="23E49C78">
      <w:pPr>
        <w:spacing w:after="0" w:line="300" w:lineRule="auto"/>
        <w:jc w:val="both"/>
        <w:rPr>
          <w:rFonts w:ascii="Arial Nova" w:eastAsia="Arial Nova" w:hAnsi="Arial Nova" w:cs="Arial Nova"/>
          <w:sz w:val="21"/>
          <w:szCs w:val="21"/>
          <w:lang w:val="fr-FR"/>
        </w:rPr>
      </w:pPr>
      <w:r w:rsidRPr="00550E70">
        <w:rPr>
          <w:rFonts w:ascii="Segoe UI Emoji" w:eastAsia="Arial Nova" w:hAnsi="Segoe UI Emoji" w:cs="Segoe UI Emoji"/>
          <w:b/>
          <w:bCs/>
          <w:sz w:val="21"/>
          <w:szCs w:val="21"/>
          <w:lang w:val="fr-FR"/>
        </w:rPr>
        <w:t>✅</w:t>
      </w:r>
      <w:r w:rsidRPr="00550E70">
        <w:rPr>
          <w:rFonts w:ascii="Arial Nova" w:eastAsia="Arial Nova" w:hAnsi="Arial Nova" w:cs="Arial Nova"/>
          <w:sz w:val="21"/>
          <w:szCs w:val="21"/>
          <w:lang w:val="fr-FR"/>
        </w:rPr>
        <w:t xml:space="preserve"> Adaptez l’utilisation de la grille selon vos missions et votre niveau d’expérience.</w:t>
      </w:r>
    </w:p>
    <w:p w14:paraId="70C6CF1D" w14:textId="1A3A3C87" w:rsidR="38752E76" w:rsidRPr="00550E70" w:rsidRDefault="38752E76" w:rsidP="23E49C78">
      <w:pPr>
        <w:spacing w:after="0" w:line="300" w:lineRule="auto"/>
        <w:jc w:val="both"/>
        <w:rPr>
          <w:rFonts w:ascii="Arial Nova" w:eastAsia="Arial Nova" w:hAnsi="Arial Nova" w:cs="Arial Nova"/>
          <w:sz w:val="21"/>
          <w:szCs w:val="21"/>
          <w:lang w:val="fr-FR"/>
        </w:rPr>
      </w:pPr>
      <w:r w:rsidRPr="00550E70">
        <w:rPr>
          <w:rFonts w:ascii="Segoe UI Emoji" w:eastAsia="Arial Nova" w:hAnsi="Segoe UI Emoji" w:cs="Segoe UI Emoji"/>
          <w:b/>
          <w:bCs/>
          <w:sz w:val="21"/>
          <w:szCs w:val="21"/>
          <w:lang w:val="fr-FR"/>
        </w:rPr>
        <w:t>✅</w:t>
      </w:r>
      <w:r w:rsidRPr="00550E70">
        <w:rPr>
          <w:rFonts w:ascii="Arial Nova" w:eastAsia="Arial Nova" w:hAnsi="Arial Nova" w:cs="Arial Nova"/>
          <w:sz w:val="21"/>
          <w:szCs w:val="21"/>
          <w:lang w:val="fr-FR"/>
        </w:rPr>
        <w:t xml:space="preserve"> </w:t>
      </w:r>
      <w:r w:rsidR="318E4B94" w:rsidRPr="00550E70">
        <w:rPr>
          <w:rFonts w:ascii="Arial Nova" w:eastAsia="Arial Nova" w:hAnsi="Arial Nova" w:cs="Arial Nova"/>
          <w:sz w:val="21"/>
          <w:szCs w:val="21"/>
          <w:lang w:val="fr-FR"/>
        </w:rPr>
        <w:t xml:space="preserve">Proposez des ajustements ou évolutions </w:t>
      </w:r>
      <w:r w:rsidR="5C8131FC" w:rsidRPr="00550E70">
        <w:rPr>
          <w:rFonts w:ascii="Arial Nova" w:eastAsia="Arial Nova" w:hAnsi="Arial Nova" w:cs="Arial Nova"/>
          <w:sz w:val="21"/>
          <w:szCs w:val="21"/>
          <w:lang w:val="fr-FR"/>
        </w:rPr>
        <w:t xml:space="preserve">de la grille </w:t>
      </w:r>
      <w:r w:rsidR="318E4B94" w:rsidRPr="00550E70">
        <w:rPr>
          <w:rFonts w:ascii="Arial Nova" w:eastAsia="Arial Nova" w:hAnsi="Arial Nova" w:cs="Arial Nova"/>
          <w:sz w:val="21"/>
          <w:szCs w:val="21"/>
          <w:lang w:val="fr-FR"/>
        </w:rPr>
        <w:t>selon les besoins de votre structure.</w:t>
      </w:r>
    </w:p>
    <w:p w14:paraId="6B271F56" w14:textId="3D2570F8" w:rsidR="0ACF3A99" w:rsidRPr="00550E70" w:rsidRDefault="0ACF3A99" w:rsidP="23E49C78">
      <w:pPr>
        <w:spacing w:after="0" w:line="300" w:lineRule="auto"/>
        <w:jc w:val="both"/>
        <w:rPr>
          <w:rFonts w:ascii="Arial Nova" w:eastAsia="Arial Nova" w:hAnsi="Arial Nova" w:cs="Arial Nova"/>
          <w:sz w:val="21"/>
          <w:szCs w:val="21"/>
          <w:lang w:val="fr-FR"/>
        </w:rPr>
      </w:pPr>
      <w:r w:rsidRPr="00550E70">
        <w:rPr>
          <w:rFonts w:ascii="Segoe UI Emoji" w:eastAsia="Arial Nova" w:hAnsi="Segoe UI Emoji" w:cs="Segoe UI Emoji"/>
          <w:b/>
          <w:bCs/>
          <w:sz w:val="21"/>
          <w:szCs w:val="21"/>
          <w:lang w:val="fr-FR"/>
        </w:rPr>
        <w:t>✅</w:t>
      </w:r>
      <w:r w:rsidRPr="00550E70">
        <w:rPr>
          <w:rFonts w:ascii="Arial Nova" w:eastAsia="Arial Nova" w:hAnsi="Arial Nova" w:cs="Arial Nova"/>
          <w:sz w:val="21"/>
          <w:szCs w:val="21"/>
          <w:lang w:val="fr-FR"/>
        </w:rPr>
        <w:t xml:space="preserve"> </w:t>
      </w:r>
      <w:r w:rsidR="318E4B94" w:rsidRPr="00550E70">
        <w:rPr>
          <w:rFonts w:ascii="Arial Nova" w:eastAsia="Arial Nova" w:hAnsi="Arial Nova" w:cs="Arial Nova"/>
          <w:sz w:val="21"/>
          <w:szCs w:val="21"/>
          <w:lang w:val="fr-FR"/>
        </w:rPr>
        <w:t>N’hésitez pas à demander un accompagnement ou des ressources pour progresser.</w:t>
      </w:r>
    </w:p>
    <w:p w14:paraId="33FCB69B" w14:textId="4054D25C" w:rsidR="23E49C78" w:rsidRPr="00BD1CC8" w:rsidRDefault="23E49C78" w:rsidP="23E49C78">
      <w:pPr>
        <w:spacing w:after="0" w:line="300" w:lineRule="auto"/>
        <w:rPr>
          <w:rFonts w:ascii="Arial Nova" w:eastAsia="Arial Nova" w:hAnsi="Arial Nova" w:cs="Arial Nova"/>
          <w:lang w:val="fr-FR"/>
        </w:rPr>
      </w:pPr>
    </w:p>
    <w:p w14:paraId="3DBD58FD" w14:textId="209069C8" w:rsidR="23E49C78" w:rsidRDefault="23E49C78" w:rsidP="23E49C78">
      <w:pPr>
        <w:rPr>
          <w:rFonts w:ascii="Arial Nova" w:eastAsia="Arial Nova" w:hAnsi="Arial Nova" w:cs="Arial Nova"/>
          <w:sz w:val="22"/>
          <w:szCs w:val="22"/>
          <w:lang w:val="fr-FR"/>
        </w:rPr>
      </w:pPr>
    </w:p>
    <w:p w14:paraId="53D641AA" w14:textId="20AA00C8" w:rsidR="002017C1" w:rsidRPr="005800DE" w:rsidRDefault="7EFC3273" w:rsidP="5F75FC2C">
      <w:pPr>
        <w:pStyle w:val="Titre4"/>
        <w:spacing w:before="0" w:after="279" w:line="300" w:lineRule="auto"/>
        <w:rPr>
          <w:rStyle w:val="Titre1Car"/>
          <w:rFonts w:ascii="Arial Nova" w:eastAsia="Arial Nova" w:hAnsi="Arial Nova" w:cs="Arial Nova"/>
          <w:i w:val="0"/>
          <w:iCs w:val="0"/>
          <w:lang w:val="fr-FR"/>
        </w:rPr>
      </w:pPr>
      <w:r w:rsidRPr="5F75FC2C">
        <w:rPr>
          <w:rStyle w:val="Titre1Car"/>
          <w:rFonts w:ascii="Arial Nova" w:eastAsia="Arial Nova" w:hAnsi="Arial Nova" w:cs="Arial Nova"/>
          <w:i w:val="0"/>
          <w:iCs w:val="0"/>
          <w:lang w:val="fr-FR"/>
        </w:rPr>
        <w:t>Grille d'autoévaluation</w:t>
      </w:r>
    </w:p>
    <w:p w14:paraId="142BED49" w14:textId="0FED7509" w:rsidR="6216C45D" w:rsidRPr="00BD1CC8" w:rsidRDefault="6216C45D" w:rsidP="5F75FC2C">
      <w:pPr>
        <w:spacing w:line="276" w:lineRule="auto"/>
        <w:jc w:val="center"/>
        <w:rPr>
          <w:rFonts w:ascii="Aptos" w:eastAsia="Aptos" w:hAnsi="Aptos" w:cs="Aptos"/>
          <w:sz w:val="20"/>
          <w:szCs w:val="20"/>
          <w:lang w:val="fr-FR"/>
        </w:rPr>
      </w:pPr>
      <w:r w:rsidRPr="00BD1CC8">
        <w:rPr>
          <w:rFonts w:ascii="Aptos" w:eastAsia="Aptos" w:hAnsi="Aptos" w:cs="Aptos"/>
          <w:sz w:val="20"/>
          <w:szCs w:val="20"/>
          <w:lang w:val="fr-FR"/>
        </w:rPr>
        <w:t>Consigne</w:t>
      </w:r>
      <w:r w:rsidR="00CB70DD">
        <w:rPr>
          <w:rFonts w:ascii="Aptos" w:eastAsia="Aptos" w:hAnsi="Aptos" w:cs="Aptos"/>
          <w:sz w:val="20"/>
          <w:szCs w:val="20"/>
          <w:lang w:val="fr-FR"/>
        </w:rPr>
        <w:t> :</w:t>
      </w:r>
      <w:r w:rsidRPr="00BD1CC8">
        <w:rPr>
          <w:rFonts w:ascii="Aptos" w:eastAsia="Aptos" w:hAnsi="Aptos" w:cs="Aptos"/>
          <w:sz w:val="20"/>
          <w:szCs w:val="20"/>
          <w:lang w:val="fr-FR"/>
        </w:rPr>
        <w:t xml:space="preserve"> cochez une seule case par ligne (☐ dans Oui / En partie / Non).</w:t>
      </w:r>
    </w:p>
    <w:tbl>
      <w:tblPr>
        <w:tblStyle w:val="Grilledutableau"/>
        <w:tblW w:w="9502" w:type="dxa"/>
        <w:jc w:val="center"/>
        <w:tblLook w:val="04A0" w:firstRow="1" w:lastRow="0" w:firstColumn="1" w:lastColumn="0" w:noHBand="0" w:noVBand="1"/>
      </w:tblPr>
      <w:tblGrid>
        <w:gridCol w:w="2145"/>
        <w:gridCol w:w="5129"/>
        <w:gridCol w:w="660"/>
        <w:gridCol w:w="885"/>
        <w:gridCol w:w="683"/>
      </w:tblGrid>
      <w:tr w:rsidR="23E49C78" w14:paraId="41F008EA" w14:textId="77777777" w:rsidTr="00521BEC">
        <w:trPr>
          <w:trHeight w:val="615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1DD49371" w14:textId="2FD75BFA" w:rsidR="23E49C78" w:rsidRDefault="240087F0" w:rsidP="00480329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Thématique</w:t>
            </w:r>
            <w:r w:rsidR="003257E5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241DF9D" w14:textId="4053AA8B" w:rsidR="23E49C78" w:rsidRDefault="240087F0" w:rsidP="00480329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b/>
                <w:bCs/>
                <w:sz w:val="20"/>
                <w:szCs w:val="20"/>
              </w:rPr>
              <w:t>Question</w:t>
            </w:r>
            <w:r w:rsidR="003257E5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BD85A36" w14:textId="327BA7CC" w:rsidR="23E49C78" w:rsidRDefault="240087F0" w:rsidP="00480329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13DB2677" w14:textId="3D3842EF" w:rsidR="23E49C78" w:rsidRDefault="240087F0" w:rsidP="00480329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b/>
                <w:bCs/>
                <w:sz w:val="20"/>
                <w:szCs w:val="20"/>
              </w:rPr>
              <w:t>En parti</w:t>
            </w:r>
            <w:r w:rsidR="695FA9A9" w:rsidRPr="5F75FC2C">
              <w:rPr>
                <w:rFonts w:ascii="Aptos" w:eastAsia="Aptos" w:hAnsi="Aptos" w:cs="Aptos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018086A" w14:textId="34BEDB35" w:rsidR="23E49C78" w:rsidRDefault="240087F0" w:rsidP="00480329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Non</w:t>
            </w:r>
          </w:p>
        </w:tc>
      </w:tr>
      <w:tr w:rsidR="23E49C78" w14:paraId="79C1E0A8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6214B" w14:textId="2D2AE2DA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Respect des principes fondamentaux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D1136B" w14:textId="129BBE84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Favorisez-vous l’autodétermination et la participation sociale des personnes accompagnées grâce à la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A495FC" w14:textId="543FB965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0E6D4" w14:textId="36D95805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60B3F7" w14:textId="01D36347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09D75CA4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A91D0B" w14:textId="7D34FF10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Respect des principes fondamentaux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BBE28" w14:textId="674DA33F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Intégrez-vous la CAA dans tous les moments de vie, et pas seulement lors d’ateliers ou de temps spécifiques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9F0DA" w14:textId="6D57EE48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D7AF6B" w14:textId="3AE6D031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8A545A" w14:textId="517E9E52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3B8574AA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147D3" w14:textId="106EDD94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Respect des principes fondamentaux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C362F7" w14:textId="4BC8CB66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Valorisez-vous les compétences acquises et encouragez-vous l’expression des personnes accompagnées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EE85A5" w14:textId="2C74D456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DE6044" w14:textId="2C28D79F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5A13B" w14:textId="66A02672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5F75FC2C" w14:paraId="74C38553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89CF5" w14:textId="16D83887" w:rsidR="240087F0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Projets personnalisés et participation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C78140" w14:textId="52D1F8B1" w:rsidR="790C214C" w:rsidRDefault="790C214C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>I</w:t>
            </w:r>
            <w:r w:rsidR="240087F0"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>ntégrez-vous l</w:t>
            </w:r>
            <w:r w:rsidR="2EFBA3A4"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>a CAA dans les projets personnalisés (recueil des besoins, définition des objectifs et des prestations)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  <w:r w:rsidR="2EFBA3A4"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43FAA" w14:textId="3C129B55" w:rsidR="240087F0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71B9CD" w14:textId="6F0F8DBC" w:rsidR="240087F0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44412" w14:textId="46BA77D3" w:rsidR="240087F0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4A86C2B7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BA37E" w14:textId="58BCC567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Projets personnalisés et participation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EAB2CF" w14:textId="672025E2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Associez-vous systématiquement les personnes accompagnées à la définition </w:t>
            </w:r>
            <w:r w:rsidR="12D7366D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et la réactualisation 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des objectifs de leur projet personnalisé intégrant la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1CBC8" w14:textId="52C89A83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C7143" w14:textId="30A1D569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C26D47" w14:textId="366D3504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4BCDF0C4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1F0CC7" w14:textId="3A6EA075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Projets personnalisés et participation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CAC8C" w14:textId="5BD0C47B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Évaluez-vous régulièrement la satisfaction des personnes accompagnées concernant leur projet personnalisé et les outils de CAA proposés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80DA3" w14:textId="7AF8088A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CCCD35" w14:textId="63DDD251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AB89AA" w14:textId="600CCCAE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30C0F018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B3B4E4" w14:textId="29C6A9B9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Utilisation des outils et multimodalité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CFA00B" w14:textId="1271FCD0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Proposez-vous plusieurs outils et stratégies de communication (multimodalité) </w:t>
            </w:r>
            <w:bookmarkStart w:id="0" w:name="_Int_26iqlAtv"/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pour</w:t>
            </w:r>
            <w:bookmarkEnd w:id="0"/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répondre aux besoins des personnes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7C2827" w14:textId="49300627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7F27F3" w14:textId="2F3B512B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AA56FF" w14:textId="28543277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5DB6220A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3BCE6" w14:textId="4A33913F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Utilisation des outils et multimodalité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FF1532" w14:textId="269A0E2A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Garantissez-vous que les outils permettent une expression libre et sans restriction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B5278" w14:textId="627095E9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4BC77C" w14:textId="30254817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5CCEF8" w14:textId="429A576F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2099CE18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F87FC" w14:textId="6779F760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Utilisation des outils et multimodalité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72A10" w14:textId="20020575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Rendez-vous la CAA accessible à tous sans condition d’âge ou de compétence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FF5002" w14:textId="23A00967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DD068" w14:textId="2740C380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45CEB5" w14:textId="5CDF3219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3E51ACF7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F0B46D" w14:textId="359168D2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 xml:space="preserve">Formation et </w:t>
            </w:r>
            <w:r w:rsidR="79A191F9" w:rsidRPr="5F75FC2C">
              <w:rPr>
                <w:rFonts w:ascii="Aptos" w:eastAsia="Aptos" w:hAnsi="Aptos" w:cs="Aptos"/>
                <w:sz w:val="20"/>
                <w:szCs w:val="20"/>
              </w:rPr>
              <w:t>développement</w:t>
            </w:r>
            <w:r w:rsidRPr="5F75FC2C">
              <w:rPr>
                <w:rFonts w:ascii="Aptos" w:eastAsia="Aptos" w:hAnsi="Aptos" w:cs="Aptos"/>
                <w:sz w:val="20"/>
                <w:szCs w:val="20"/>
              </w:rPr>
              <w:t xml:space="preserve"> professionnel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BD1A6" w14:textId="03AF0560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Bénéficiez-vous </w:t>
            </w:r>
            <w:r w:rsidR="3B20F51E"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>ou avez-vous bénéfici</w:t>
            </w:r>
            <w:r w:rsidR="0E794424"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>é</w:t>
            </w:r>
            <w:r w:rsidR="3B20F51E"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</w:t>
            </w:r>
            <w:r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>d’une</w:t>
            </w:r>
            <w:r w:rsidR="3E392FC9"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ou de plusieurs</w:t>
            </w:r>
            <w:r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formation</w:t>
            </w:r>
            <w:r w:rsidR="39DBCDB8"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>(s)</w:t>
            </w:r>
            <w:r w:rsidRPr="5F75FC2C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sur la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913E3" w14:textId="40EF1479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1B822A" w14:textId="3634A43B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64A423" w14:textId="23D8F1CD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2F771AD6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B92F68" w14:textId="2CA781B7" w:rsidR="2829D1EA" w:rsidRDefault="3BB6D653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Formation et développement professionnel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A580E7" w14:textId="60C885AE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Êtes-vous accompagné dans l’évaluation et l’ajustement de votre démarche</w:t>
            </w:r>
            <w:r w:rsidR="002020AB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de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0A429" w14:textId="7303939C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307C5" w14:textId="1BDF6517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3B7623" w14:textId="52837F34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060F6D0A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E9C5A" w14:textId="352CBC59" w:rsidR="2AD52F18" w:rsidRDefault="1C31C11C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Formation et développement professionnel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FE6ABB" w14:textId="4226E0D6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Accédez-vous à des ressources de formation continue (MOOC, webinair</w:t>
            </w:r>
            <w:r w:rsidR="4C85B509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e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s, communautés de pratiques)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0BE1A" w14:textId="76F35997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BB6281" w14:textId="3913BBED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BE69CF" w14:textId="796D5C72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02ECF6A8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81B928" w14:textId="5BE2A5A0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Mobilisation de l’entourage et des partenaires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B1D50A" w14:textId="45E7E3A3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Mobilisez-vous la famille, les </w:t>
            </w:r>
            <w:r w:rsidR="2B902A99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p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roches et l’environnement social dans la démarche</w:t>
            </w:r>
            <w:r w:rsidR="00B907E7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de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58136C" w14:textId="13D36709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4F63B2" w14:textId="37315753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016B5" w14:textId="6193CD06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794A0B37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4585BE" w14:textId="357B0E35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Mobilisation de l’entourage et des partenaires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42C32A" w14:textId="69EE3776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Identif</w:t>
            </w:r>
            <w:r w:rsidR="1F4E07DA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i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ez-vous et impliquez-vous les partenaires extérieurs (sanitaire, éducatif, associatif, etc.) dans la mise en œuvre de la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5C5440" w14:textId="5585B7BA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556B76" w14:textId="6A7FFD42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4A9FFE" w14:textId="3112A46F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439D4C85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22972" w14:textId="27C2EADC" w:rsidR="1B11B76A" w:rsidRPr="00BD1CC8" w:rsidRDefault="35476334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Mobilisation de l’entourage et des partenaires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84CF75" w14:textId="1626CDF9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Évaluez-vous la qualité et la régularité de la collaboration avec vos partenaires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14C945" w14:textId="11E5DAF8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F31A81" w14:textId="05F52964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C363B" w14:textId="15B3AC41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5BA3E72B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4E28E8" w14:textId="54BD76CF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lastRenderedPageBreak/>
              <w:t>Ressources, outils et accompagnement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C1361" w14:textId="68219186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Identifiez-vous les </w:t>
            </w:r>
            <w:r w:rsidR="48824BD9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b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esoins en ressources ou outils spécifiques pour vos partenaires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E19C66" w14:textId="2C9720D4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8BC5B" w14:textId="6EC4E19D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0FF568" w14:textId="0BFBB506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4AEE7005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8552F7" w14:textId="534171E8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Ressources, outils et accompagnement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4D9A0" w14:textId="182591B1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Accompagnez-vous vos partenaires dans l’appropriation et l’</w:t>
            </w:r>
            <w:r w:rsidR="029B3331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u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tilisation des outils de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C15798" w14:textId="0B94DD9A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CF4C55" w14:textId="2F66777A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AD6D7F" w14:textId="3815F287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266B3F63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7C739F" w14:textId="44FB24EE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Ressources, outils et accompagnement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97FC4" w14:textId="2BD3AD50" w:rsidR="23E49C78" w:rsidRPr="00BD1CC8" w:rsidRDefault="5E0CFD62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M</w:t>
            </w:r>
            <w:r w:rsidR="240087F0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ettez-vous en place des retours d’usage ou des enquêtes de satisfaction sur les ressources/outils proposés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7E57E" w14:textId="46DF8769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EDD91D" w14:textId="75C5C985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616898" w14:textId="094E08FD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27FDDFFD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85AAF" w14:textId="219C4341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Fonction ressources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BD7147" w14:textId="60DD3C87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Inf</w:t>
            </w:r>
            <w:r w:rsidR="30D20A98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o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rmez-vous les professionnels, aidants et acteurs du droit commun sur les ressources disponibles en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362E48" w14:textId="42F95B98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2DBB4" w14:textId="3B7B74E2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BE796" w14:textId="4E644DAB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30B8E859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C3D53" w14:textId="0456E2C0" w:rsidR="23E49C78" w:rsidRDefault="240087F0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 xml:space="preserve">Fonction ressources 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355FCA" w14:textId="1F37B09F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Partici</w:t>
            </w:r>
            <w:r w:rsidR="3E78373A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p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ez-vous </w:t>
            </w:r>
            <w:r w:rsidR="009E744D">
              <w:rPr>
                <w:rFonts w:ascii="Aptos" w:eastAsia="Aptos" w:hAnsi="Aptos" w:cs="Aptos"/>
                <w:sz w:val="20"/>
                <w:szCs w:val="20"/>
                <w:lang w:val="fr-FR"/>
              </w:rPr>
              <w:t>à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des actions </w:t>
            </w:r>
            <w:r w:rsidR="00724C7D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liées à la CAA</w:t>
            </w:r>
            <w:r w:rsidR="007D6217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dans le cadre de la fonction ressources</w:t>
            </w:r>
            <w:r w:rsidR="00FB4335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640BEE" w14:textId="6256D4BB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293396" w14:textId="523FC67D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FCAF8A" w14:textId="1E913FBB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5F75FC2C" w14:paraId="16B8A9D1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3C8B1" w14:textId="74200938" w:rsidR="0FA238CC" w:rsidRDefault="0FA238CC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Fonction ressources</w:t>
            </w:r>
          </w:p>
          <w:p w14:paraId="20C4A025" w14:textId="11F94BAE" w:rsidR="5F75FC2C" w:rsidRDefault="5F75FC2C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4FBB39" w14:textId="620DFC2E" w:rsidR="240087F0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Init</w:t>
            </w:r>
            <w:r w:rsidR="6A3F237C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i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ez-vous ou contribuez-vous à des actions de sensibilisation à la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CB8779" w14:textId="218DD0AA" w:rsidR="240087F0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CE1A0F" w14:textId="40DC4D24" w:rsidR="240087F0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AFF4D" w14:textId="7EB7B686" w:rsidR="240087F0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37DF885F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CFB3B" w14:textId="4C4C5D36" w:rsidR="1AB992C2" w:rsidRDefault="68363A73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Fonction ressources</w:t>
            </w:r>
          </w:p>
          <w:p w14:paraId="6A192CB1" w14:textId="6DEBAF14" w:rsidR="23E49C78" w:rsidRDefault="23E49C78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373C0" w14:textId="3440CC9E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Partici</w:t>
            </w:r>
            <w:r w:rsidR="6BDBAAE1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p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ez-vous à des groupes de travail ou instances territoriales dédiées à la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83C879" w14:textId="7832DA87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E99FFC" w14:textId="2D2B69D5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93992" w14:textId="41E292E7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4FE35F8E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42E18C" w14:textId="0456E2C0" w:rsidR="4613BB79" w:rsidRDefault="20DF21C3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 xml:space="preserve">Fonction ressources </w:t>
            </w:r>
          </w:p>
          <w:p w14:paraId="19D47BBD" w14:textId="5F683DC9" w:rsidR="23E49C78" w:rsidRDefault="23E49C78" w:rsidP="5F75FC2C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1CC149" w14:textId="7587E554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Parta</w:t>
            </w:r>
            <w:r w:rsidR="20623FA5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g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ez-vous les bonnes pratiques ou retours d’expérience avec d’autres structures ou partenaires du territoire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36C75" w14:textId="6CA22FDD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C607FE" w14:textId="6D75220F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ADA91C" w14:textId="48F40611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32C1363F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3BDF98" w14:textId="2BE703CB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Partenariats et axes de développement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06513" w14:textId="35173FA1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Identif</w:t>
            </w:r>
            <w:r w:rsidR="61728981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i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ez-vous de nouveaux axes de collaboration autour de la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6F024" w14:textId="0864994C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AA80F8" w14:textId="71DD5893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A1A1C3" w14:textId="05515896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466DE26F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36848" w14:textId="378FD69F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Partenariats et axes de développement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A64E1B" w14:textId="4B7C52D0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Me</w:t>
            </w:r>
            <w:r w:rsidR="2F2C2C8D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s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urez-vous l’impact des collaborations sur la qualité de l’accompagnement en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85D20C" w14:textId="27B79DC1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49FE98" w14:textId="692FCE4A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BCA3A2" w14:textId="56760201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30E01272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F2A9CD" w14:textId="6CCB9C83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Actions structurantes et gestion de projet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5D367" w14:textId="3D85B986" w:rsidR="23E49C78" w:rsidRPr="00BD1CC8" w:rsidRDefault="24E3863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P</w:t>
            </w:r>
            <w:r w:rsidR="21F39FAE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articipez-vous à </w:t>
            </w:r>
            <w:r w:rsidR="240087F0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la coordination entre les différents acteurs impliqués dans les actions </w:t>
            </w:r>
            <w:r w:rsidR="180E838C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de </w:t>
            </w:r>
            <w:r w:rsidR="240087F0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78DFD4" w14:textId="6D1F8BC0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CC38D3" w14:textId="76BE5B8D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1CAA8" w14:textId="25B27F3F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0DC88976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99DFBB" w14:textId="0C33536A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Actions structurantes et gestion de projet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913A7" w14:textId="651E9818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Utilisez-vous des outils ou méthodes pour suivre l’a</w:t>
            </w:r>
            <w:r w:rsidR="7CF6A56E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v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ancement des </w:t>
            </w:r>
            <w:r w:rsidR="55E0C2AE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actions de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D66CD" w14:textId="638405FE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FF5F1" w14:textId="24E773B3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B24AF" w14:textId="26224E79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24FD9837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12239" w14:textId="7674C598" w:rsidR="56832A2C" w:rsidRDefault="5D92704F" w:rsidP="5F75FC2C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Amélioration continue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DD9A1" w14:textId="4713A14A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A</w:t>
            </w:r>
            <w:r w:rsidR="2BC9ED24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j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ustez-vous régulièrement la démarche en fonction des retours et des évolutions observées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C98E61" w14:textId="1EF8719A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4C54E5" w14:textId="5CCBDD6E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FEDA2" w14:textId="151848FE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0C54AA95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C1546A" w14:textId="711862AD" w:rsidR="23E49C78" w:rsidRDefault="3D53F528" w:rsidP="5F75FC2C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Amélioration continue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93163" w14:textId="6A023B78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Déf</w:t>
            </w:r>
            <w:r w:rsidR="75AF40F6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i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nissez-vous des indicateurs de réussite pour vos actions </w:t>
            </w:r>
            <w:r w:rsidR="00B4785D">
              <w:rPr>
                <w:rFonts w:ascii="Aptos" w:eastAsia="Aptos" w:hAnsi="Aptos" w:cs="Aptos"/>
                <w:sz w:val="20"/>
                <w:szCs w:val="20"/>
                <w:lang w:val="fr-FR"/>
              </w:rPr>
              <w:t xml:space="preserve">de 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77EA5B" w14:textId="6B4E85F4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3A34BA" w14:textId="062B1C4A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7852E3" w14:textId="535E1A13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14:paraId="4B8C89C8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62AF87" w14:textId="14D3C16B" w:rsidR="23E49C78" w:rsidRDefault="200D5ACB" w:rsidP="5F75FC2C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Amélioration continu</w:t>
            </w:r>
            <w:r w:rsidR="1CFFEE87" w:rsidRPr="5F75FC2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44F89B" w14:textId="13433614" w:rsidR="23E49C78" w:rsidRPr="00BD1CC8" w:rsidRDefault="240087F0" w:rsidP="5F75FC2C">
            <w:pPr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P</w:t>
            </w:r>
            <w:r w:rsidR="44038DDF"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r</w:t>
            </w:r>
            <w:r w:rsidRPr="00BD1CC8">
              <w:rPr>
                <w:rFonts w:ascii="Aptos" w:eastAsia="Aptos" w:hAnsi="Aptos" w:cs="Aptos"/>
                <w:sz w:val="20"/>
                <w:szCs w:val="20"/>
                <w:lang w:val="fr-FR"/>
              </w:rPr>
              <w:t>atiquez-vous une autoévaluation régulière de vos pratiques professionnelles en lien avec la CAA</w:t>
            </w:r>
            <w:r w:rsidR="00CB70DD">
              <w:rPr>
                <w:rFonts w:ascii="Aptos" w:eastAsia="Aptos" w:hAnsi="Aptos" w:cs="Aptos"/>
                <w:sz w:val="20"/>
                <w:szCs w:val="20"/>
                <w:lang w:val="fr-FR"/>
              </w:rPr>
              <w:t> ?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13DA3" w14:textId="3D7FDE0D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B9DCD7" w14:textId="287A880D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8E6803" w14:textId="20A1BF77" w:rsidR="23E49C78" w:rsidRDefault="240087F0" w:rsidP="5F75FC2C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5F75FC2C">
              <w:rPr>
                <w:rFonts w:ascii="Aptos" w:eastAsia="Aptos" w:hAnsi="Aptos" w:cs="Aptos"/>
                <w:sz w:val="20"/>
                <w:szCs w:val="20"/>
              </w:rPr>
              <w:t>☐</w:t>
            </w:r>
          </w:p>
        </w:tc>
      </w:tr>
      <w:tr w:rsidR="23E49C78" w:rsidRPr="003D46F2" w14:paraId="4A4E65CC" w14:textId="77777777" w:rsidTr="00521BEC">
        <w:trPr>
          <w:trHeight w:val="300"/>
          <w:jc w:val="center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CB687" w14:textId="4F528CEC" w:rsidR="3A7EF2F5" w:rsidRDefault="09AEDE99" w:rsidP="5F75FC2C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4D8CB7E5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SYNTH</w:t>
            </w:r>
            <w:r w:rsidR="00D81C51">
              <w:rPr>
                <w:rFonts w:ascii="Aptos" w:eastAsia="Aptos" w:hAnsi="Aptos" w:cs="Aptos"/>
                <w:b/>
                <w:bCs/>
                <w:sz w:val="20"/>
                <w:szCs w:val="20"/>
              </w:rPr>
              <w:t>È</w:t>
            </w:r>
            <w:r w:rsidRPr="4D8CB7E5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 GLOBALE</w:t>
            </w:r>
          </w:p>
        </w:tc>
        <w:tc>
          <w:tcPr>
            <w:tcW w:w="5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E322AA" w14:textId="44CB50D9" w:rsidR="712E4F18" w:rsidRPr="00BD1CC8" w:rsidRDefault="0E716AB0" w:rsidP="5F75FC2C">
            <w:pPr>
              <w:rPr>
                <w:rFonts w:ascii="Aptos" w:eastAsia="Aptos" w:hAnsi="Aptos" w:cs="Aptos"/>
                <w:b/>
                <w:bCs/>
                <w:sz w:val="20"/>
                <w:szCs w:val="20"/>
                <w:lang w:val="fr-FR"/>
              </w:rPr>
            </w:pPr>
            <w:r w:rsidRPr="00BD1CC8">
              <w:rPr>
                <w:rFonts w:ascii="Aptos" w:eastAsia="Aptos" w:hAnsi="Aptos" w:cs="Aptos"/>
                <w:b/>
                <w:bCs/>
                <w:sz w:val="20"/>
                <w:szCs w:val="20"/>
                <w:lang w:val="fr-FR"/>
              </w:rPr>
              <w:t>Indiquez</w:t>
            </w:r>
            <w:r w:rsidR="5150237A" w:rsidRPr="00BD1CC8">
              <w:rPr>
                <w:rFonts w:ascii="Aptos" w:eastAsia="Aptos" w:hAnsi="Aptos" w:cs="Aptos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BD1CC8">
              <w:rPr>
                <w:rFonts w:ascii="Aptos" w:eastAsia="Aptos" w:hAnsi="Aptos" w:cs="Aptos"/>
                <w:b/>
                <w:bCs/>
                <w:sz w:val="20"/>
                <w:szCs w:val="20"/>
                <w:lang w:val="fr-FR"/>
              </w:rPr>
              <w:t>le nombre</w:t>
            </w:r>
            <w:r w:rsidR="15667E43" w:rsidRPr="00BD1CC8">
              <w:rPr>
                <w:rFonts w:ascii="Aptos" w:eastAsia="Aptos" w:hAnsi="Aptos" w:cs="Aptos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BD1CC8">
              <w:rPr>
                <w:rFonts w:ascii="Aptos" w:eastAsia="Aptos" w:hAnsi="Aptos" w:cs="Aptos"/>
                <w:b/>
                <w:bCs/>
                <w:sz w:val="20"/>
                <w:szCs w:val="20"/>
                <w:lang w:val="fr-FR"/>
              </w:rPr>
              <w:t>total</w:t>
            </w:r>
            <w:r w:rsidR="1E7BC2DA" w:rsidRPr="00BD1CC8">
              <w:rPr>
                <w:rFonts w:ascii="Aptos" w:eastAsia="Aptos" w:hAnsi="Aptos" w:cs="Aptos"/>
                <w:b/>
                <w:bCs/>
                <w:sz w:val="20"/>
                <w:szCs w:val="20"/>
                <w:lang w:val="fr-FR"/>
              </w:rPr>
              <w:t xml:space="preserve"> de réponses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81B68" w14:textId="468D33FF" w:rsidR="23E49C78" w:rsidRPr="00BD1CC8" w:rsidRDefault="23E49C78" w:rsidP="5F75FC2C">
            <w:pPr>
              <w:jc w:val="center"/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93926F" w14:textId="617EB8C5" w:rsidR="23E49C78" w:rsidRPr="00BD1CC8" w:rsidRDefault="23E49C78" w:rsidP="5F75FC2C">
            <w:pPr>
              <w:jc w:val="center"/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6930C" w14:textId="54CA2000" w:rsidR="23E49C78" w:rsidRPr="00BD1CC8" w:rsidRDefault="23E49C78" w:rsidP="5F75FC2C">
            <w:pPr>
              <w:jc w:val="center"/>
              <w:rPr>
                <w:rFonts w:ascii="Aptos" w:eastAsia="Aptos" w:hAnsi="Aptos" w:cs="Aptos"/>
                <w:sz w:val="20"/>
                <w:szCs w:val="20"/>
                <w:lang w:val="fr-FR"/>
              </w:rPr>
            </w:pPr>
          </w:p>
        </w:tc>
      </w:tr>
    </w:tbl>
    <w:p w14:paraId="5D005F8B" w14:textId="54C55769" w:rsidR="00F96A6B" w:rsidRPr="00BD1CC8" w:rsidRDefault="00F96A6B" w:rsidP="3E5C6A92">
      <w:pPr>
        <w:rPr>
          <w:rFonts w:ascii="Arial Nova" w:eastAsia="Arial Nova" w:hAnsi="Arial Nova" w:cs="Arial Nova"/>
          <w:lang w:val="fr-FR"/>
        </w:rPr>
      </w:pPr>
    </w:p>
    <w:sectPr w:rsidR="00F96A6B" w:rsidRPr="00BD1CC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4147" w14:textId="77777777" w:rsidR="00D1039F" w:rsidRDefault="00D1039F">
      <w:pPr>
        <w:spacing w:after="0" w:line="240" w:lineRule="auto"/>
      </w:pPr>
      <w:r>
        <w:separator/>
      </w:r>
    </w:p>
  </w:endnote>
  <w:endnote w:type="continuationSeparator" w:id="0">
    <w:p w14:paraId="16DE4604" w14:textId="77777777" w:rsidR="00D1039F" w:rsidRDefault="00D1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EC06" w14:textId="2A0B2156" w:rsidR="005800DE" w:rsidRDefault="005800DE" w:rsidP="23E49C78">
    <w:pPr>
      <w:pStyle w:val="Pieddepage"/>
      <w:jc w:val="right"/>
      <w:rPr>
        <w:lang w:val="fr-FR"/>
      </w:rPr>
    </w:pPr>
  </w:p>
  <w:p w14:paraId="00FDC24B" w14:textId="7A74B8B7" w:rsidR="00F96A6B" w:rsidRPr="003D46F2" w:rsidRDefault="00776F04" w:rsidP="23E49C78">
    <w:pPr>
      <w:jc w:val="center"/>
      <w:rPr>
        <w:rFonts w:ascii="Arial Nova" w:eastAsia="Arial Nova" w:hAnsi="Arial Nova" w:cs="Arial Nova"/>
        <w:sz w:val="22"/>
        <w:szCs w:val="22"/>
        <w:lang w:val="fr-FR"/>
      </w:rPr>
    </w:pPr>
    <w:r w:rsidRPr="003D46F2">
      <w:rPr>
        <w:rFonts w:ascii="Arial Nova" w:eastAsia="Arial Nova" w:hAnsi="Arial Nova" w:cs="Arial Nova"/>
        <w:sz w:val="22"/>
        <w:szCs w:val="22"/>
        <w:lang w:val="fr-FR"/>
      </w:rPr>
      <w:t xml:space="preserve">Grille d’autoévaluation </w:t>
    </w:r>
    <w:r w:rsidR="000B4C8B" w:rsidRPr="003D46F2">
      <w:rPr>
        <w:rFonts w:ascii="Arial Nova" w:eastAsia="Arial Nova" w:hAnsi="Arial Nova" w:cs="Arial Nova"/>
        <w:sz w:val="22"/>
        <w:szCs w:val="22"/>
        <w:lang w:val="fr-FR"/>
      </w:rPr>
      <w:t xml:space="preserve">de </w:t>
    </w:r>
    <w:r w:rsidRPr="003D46F2">
      <w:rPr>
        <w:rFonts w:ascii="Arial Nova" w:eastAsia="Arial Nova" w:hAnsi="Arial Nova" w:cs="Arial Nova"/>
        <w:sz w:val="22"/>
        <w:szCs w:val="22"/>
        <w:lang w:val="fr-FR"/>
      </w:rPr>
      <w:t>CAA</w:t>
    </w:r>
    <w:r w:rsidR="00DA56A2">
      <w:rPr>
        <w:rFonts w:ascii="Arial Nova" w:eastAsia="Arial Nova" w:hAnsi="Arial Nova" w:cs="Arial Nova"/>
        <w:sz w:val="22"/>
        <w:szCs w:val="22"/>
        <w:lang w:val="fr-FR"/>
      </w:rPr>
      <w:t xml:space="preserve"> - </w:t>
    </w:r>
    <w:r w:rsidR="23E49C78" w:rsidRPr="003D46F2">
      <w:rPr>
        <w:rFonts w:ascii="Arial Nova" w:eastAsia="Arial Nova" w:hAnsi="Arial Nova" w:cs="Arial Nova"/>
        <w:sz w:val="22"/>
        <w:szCs w:val="22"/>
        <w:lang w:val="fr-FR"/>
      </w:rPr>
      <w:t xml:space="preserve">Anap </w:t>
    </w:r>
    <w:r w:rsidR="004372A1">
      <w:rPr>
        <w:rFonts w:ascii="Arial Nova" w:eastAsia="Arial Nova" w:hAnsi="Arial Nova" w:cs="Arial Nova"/>
        <w:sz w:val="22"/>
        <w:szCs w:val="22"/>
        <w:lang w:val="fr-FR"/>
      </w:rPr>
      <w:t xml:space="preserve">- </w:t>
    </w:r>
    <w:r w:rsidR="00A92E1C">
      <w:rPr>
        <w:rFonts w:ascii="Arial Nova" w:eastAsia="Arial Nova" w:hAnsi="Arial Nova" w:cs="Arial Nova"/>
        <w:sz w:val="22"/>
        <w:szCs w:val="22"/>
        <w:lang w:val="fr-FR"/>
      </w:rPr>
      <w:t xml:space="preserve">Février </w:t>
    </w:r>
    <w:r w:rsidR="23E49C78" w:rsidRPr="003D46F2">
      <w:rPr>
        <w:rFonts w:ascii="Arial Nova" w:eastAsia="Arial Nova" w:hAnsi="Arial Nova" w:cs="Arial Nova"/>
        <w:sz w:val="22"/>
        <w:szCs w:val="22"/>
        <w:lang w:val="fr-FR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FA39" w14:textId="77777777" w:rsidR="00D1039F" w:rsidRDefault="00D1039F">
      <w:pPr>
        <w:spacing w:after="0" w:line="240" w:lineRule="auto"/>
      </w:pPr>
      <w:r>
        <w:separator/>
      </w:r>
    </w:p>
  </w:footnote>
  <w:footnote w:type="continuationSeparator" w:id="0">
    <w:p w14:paraId="45DEAED1" w14:textId="77777777" w:rsidR="00D1039F" w:rsidRDefault="00D1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BC1D" w14:textId="2C84123F" w:rsidR="005800DE" w:rsidRDefault="23E49C78" w:rsidP="003D46F2">
    <w:pPr>
      <w:pStyle w:val="En-tte"/>
      <w:jc w:val="right"/>
    </w:pPr>
    <w:r>
      <w:rPr>
        <w:noProof/>
      </w:rPr>
      <w:drawing>
        <wp:inline distT="0" distB="0" distL="0" distR="0" wp14:anchorId="1986162B" wp14:editId="543F51D5">
          <wp:extent cx="2084593" cy="485030"/>
          <wp:effectExtent l="0" t="0" r="0" b="0"/>
          <wp:docPr id="726246600" name="drawing" title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246600" name="Picture 726246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25" cy="49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EGTQD6+OZ4X2A" int2:id="0HHVLmMj">
      <int2:state int2:value="Rejected" int2:type="spell"/>
    </int2:textHash>
    <int2:textHash int2:hashCode="P3PWnlcydNELWb" int2:id="1duGS55Z">
      <int2:state int2:value="Rejected" int2:type="spell"/>
    </int2:textHash>
    <int2:textHash int2:hashCode="yIIKsJ8GSsR/3O" int2:id="2BWkcJ8W">
      <int2:state int2:value="Rejected" int2:type="spell"/>
    </int2:textHash>
    <int2:textHash int2:hashCode="iOvwLSDNOoin/O" int2:id="2DvqoPu5">
      <int2:state int2:value="Rejected" int2:type="spell"/>
    </int2:textHash>
    <int2:textHash int2:hashCode="tMxF4F4nBjHxRf" int2:id="2EqBPuMH">
      <int2:state int2:value="Rejected" int2:type="spell"/>
    </int2:textHash>
    <int2:textHash int2:hashCode="3Ud3jYG2VVxc84" int2:id="3gGJDpnj">
      <int2:state int2:value="Rejected" int2:type="spell"/>
    </int2:textHash>
    <int2:textHash int2:hashCode="1fEMm8g3BpSkFc" int2:id="5GH5a3NI">
      <int2:state int2:value="Rejected" int2:type="spell"/>
    </int2:textHash>
    <int2:textHash int2:hashCode="xA0/a1fcYLpN5x" int2:id="5L44kRVq">
      <int2:state int2:value="Rejected" int2:type="spell"/>
    </int2:textHash>
    <int2:textHash int2:hashCode="Tg7jGin3SIW/GD" int2:id="5PfxDzBu">
      <int2:state int2:value="Rejected" int2:type="spell"/>
    </int2:textHash>
    <int2:textHash int2:hashCode="vXMinqCQnTWnPi" int2:id="60Q3S5QW">
      <int2:state int2:value="Rejected" int2:type="spell"/>
    </int2:textHash>
    <int2:textHash int2:hashCode="O5O/wOwDhuYs0M" int2:id="6AZDaK1f">
      <int2:state int2:value="Rejected" int2:type="spell"/>
    </int2:textHash>
    <int2:textHash int2:hashCode="X08X3VKHECEf2j" int2:id="6RqEFKVN">
      <int2:state int2:value="Rejected" int2:type="spell"/>
    </int2:textHash>
    <int2:textHash int2:hashCode="pDNoOCswe5CDWE" int2:id="7jcMMXE2">
      <int2:state int2:value="Rejected" int2:type="spell"/>
    </int2:textHash>
    <int2:textHash int2:hashCode="o3YEvfdEPJPxKo" int2:id="8Vlg3Uzl">
      <int2:state int2:value="Rejected" int2:type="spell"/>
    </int2:textHash>
    <int2:textHash int2:hashCode="M1tr/Pq8d+9ix8" int2:id="8fyON9FZ">
      <int2:state int2:value="Rejected" int2:type="spell"/>
    </int2:textHash>
    <int2:textHash int2:hashCode="ibp3p9vECz0eg5" int2:id="95zxSaNx">
      <int2:state int2:value="Rejected" int2:type="spell"/>
    </int2:textHash>
    <int2:textHash int2:hashCode="OxxRSbfIGoIRx1" int2:id="AGfemMtZ">
      <int2:state int2:value="Rejected" int2:type="spell"/>
    </int2:textHash>
    <int2:textHash int2:hashCode="TlcX5hktWC/Jhy" int2:id="B958ZE12">
      <int2:state int2:value="Rejected" int2:type="spell"/>
    </int2:textHash>
    <int2:textHash int2:hashCode="lpUMrbhhRx11ly" int2:id="BGzAYxpz">
      <int2:state int2:value="Rejected" int2:type="spell"/>
    </int2:textHash>
    <int2:textHash int2:hashCode="aGJHnSYGR2uvTo" int2:id="CJwsv3RS">
      <int2:state int2:value="Rejected" int2:type="spell"/>
    </int2:textHash>
    <int2:textHash int2:hashCode="jcwYZ41kfEnwvB" int2:id="DPmSMdo6">
      <int2:state int2:value="Rejected" int2:type="spell"/>
    </int2:textHash>
    <int2:textHash int2:hashCode="EGSkzYqEogTxZw" int2:id="F9SG0Tkw">
      <int2:state int2:value="Rejected" int2:type="spell"/>
    </int2:textHash>
    <int2:textHash int2:hashCode="u3uUoGCCQuGMgc" int2:id="GaofW0dA">
      <int2:state int2:value="Rejected" int2:type="spell"/>
    </int2:textHash>
    <int2:textHash int2:hashCode="DobWS3bMgpI1Uw" int2:id="GouBrjn0">
      <int2:state int2:value="Rejected" int2:type="spell"/>
    </int2:textHash>
    <int2:textHash int2:hashCode="jW/zjbrJbSHbgX" int2:id="HdD74NiV">
      <int2:state int2:value="Rejected" int2:type="spell"/>
    </int2:textHash>
    <int2:textHash int2:hashCode="AEbbUT8E2xo7An" int2:id="IvzSn26u">
      <int2:state int2:value="Rejected" int2:type="spell"/>
    </int2:textHash>
    <int2:textHash int2:hashCode="c/zl2OOScs/ti3" int2:id="Jo5XZM0a">
      <int2:state int2:value="Rejected" int2:type="spell"/>
    </int2:textHash>
    <int2:textHash int2:hashCode="6x6ku2mSlTlwEn" int2:id="JvurHic7">
      <int2:state int2:value="Rejected" int2:type="spell"/>
    </int2:textHash>
    <int2:textHash int2:hashCode="5UnMkCm4drqRzE" int2:id="Ks5x6I3J">
      <int2:state int2:value="Rejected" int2:type="spell"/>
    </int2:textHash>
    <int2:textHash int2:hashCode="fV8RZCF8IwTaQk" int2:id="KyJpKadv">
      <int2:state int2:value="Rejected" int2:type="spell"/>
    </int2:textHash>
    <int2:textHash int2:hashCode="G9lhWMwSR1u8kr" int2:id="M0ihXFQ5">
      <int2:state int2:value="Rejected" int2:type="spell"/>
    </int2:textHash>
    <int2:textHash int2:hashCode="pF1MkTXaOSfulZ" int2:id="N20wNqFq">
      <int2:state int2:value="Rejected" int2:type="spell"/>
    </int2:textHash>
    <int2:textHash int2:hashCode="o2+BkFe0bFsmNm" int2:id="OMZErkJ5">
      <int2:state int2:value="Rejected" int2:type="spell"/>
    </int2:textHash>
    <int2:textHash int2:hashCode="p/pmzhiyBzZyOt" int2:id="OeAboswn">
      <int2:state int2:value="Rejected" int2:type="spell"/>
    </int2:textHash>
    <int2:textHash int2:hashCode="4zoHIpZZHwspw6" int2:id="OrrX9LeI">
      <int2:state int2:value="Rejected" int2:type="spell"/>
    </int2:textHash>
    <int2:textHash int2:hashCode="mt5Y5jQxaiRe+Q" int2:id="P6txhOfV">
      <int2:state int2:value="Rejected" int2:type="spell"/>
    </int2:textHash>
    <int2:textHash int2:hashCode="nhRba5wWJMMs6f" int2:id="QpRPZraz">
      <int2:state int2:value="Rejected" int2:type="spell"/>
    </int2:textHash>
    <int2:textHash int2:hashCode="fTUjIuogokbqg9" int2:id="R1mv7Qr8">
      <int2:state int2:value="Rejected" int2:type="spell"/>
    </int2:textHash>
    <int2:textHash int2:hashCode="DYtpncfvyTmJ74" int2:id="TxAWCRpD">
      <int2:state int2:value="Rejected" int2:type="spell"/>
    </int2:textHash>
    <int2:textHash int2:hashCode="1n4Cuz9klRperQ" int2:id="UaxlTdFo">
      <int2:state int2:value="Rejected" int2:type="spell"/>
    </int2:textHash>
    <int2:textHash int2:hashCode="nrGSrud1dwaRRr" int2:id="W5Td9sUF">
      <int2:state int2:value="Rejected" int2:type="spell"/>
    </int2:textHash>
    <int2:textHash int2:hashCode="70zde1cWbx7ABA" int2:id="WQkaxQfQ">
      <int2:state int2:value="Rejected" int2:type="spell"/>
    </int2:textHash>
    <int2:textHash int2:hashCode="Htvz2ozea4kxMD" int2:id="Y8QvhAMg">
      <int2:state int2:value="Rejected" int2:type="spell"/>
    </int2:textHash>
    <int2:textHash int2:hashCode="W0/CHOMw5j7+qw" int2:id="YVJiOAOk">
      <int2:state int2:value="Rejected" int2:type="spell"/>
    </int2:textHash>
    <int2:textHash int2:hashCode="WXueSLo9JyrOjc" int2:id="Yt1necGE">
      <int2:state int2:value="Rejected" int2:type="spell"/>
    </int2:textHash>
    <int2:textHash int2:hashCode="zVrrSb1b+n17uh" int2:id="Zij1jGQY">
      <int2:state int2:value="Rejected" int2:type="spell"/>
    </int2:textHash>
    <int2:textHash int2:hashCode="5dVKhVmr7ZK1cq" int2:id="axl3bjGz">
      <int2:state int2:value="Rejected" int2:type="spell"/>
    </int2:textHash>
    <int2:textHash int2:hashCode="dQGnNTOSBzIZQO" int2:id="bDwkR5k6">
      <int2:state int2:value="Rejected" int2:type="spell"/>
    </int2:textHash>
    <int2:textHash int2:hashCode="z7/Y1WUecwwtWh" int2:id="bYV3lhaN">
      <int2:state int2:value="Rejected" int2:type="spell"/>
    </int2:textHash>
    <int2:textHash int2:hashCode="JYiwhKDAMI5Bkh" int2:id="bZlXK0Bn">
      <int2:state int2:value="Rejected" int2:type="spell"/>
    </int2:textHash>
    <int2:textHash int2:hashCode="/bBFZj/cNOTADR" int2:id="cweGH7tx">
      <int2:state int2:value="Rejected" int2:type="spell"/>
    </int2:textHash>
    <int2:textHash int2:hashCode="47rpje6ov3s4ZG" int2:id="dgmfwC2J">
      <int2:state int2:value="Rejected" int2:type="spell"/>
    </int2:textHash>
    <int2:textHash int2:hashCode="4QzfaXluNMSPdo" int2:id="eg801qPx">
      <int2:state int2:value="Rejected" int2:type="spell"/>
    </int2:textHash>
    <int2:textHash int2:hashCode="MjFzJVnVWBj3Bu" int2:id="i40hW2NA">
      <int2:state int2:value="Rejected" int2:type="spell"/>
    </int2:textHash>
    <int2:textHash int2:hashCode="pHMTJ1pT0catva" int2:id="i6aaTUn6">
      <int2:state int2:value="Rejected" int2:type="spell"/>
    </int2:textHash>
    <int2:textHash int2:hashCode="QRAGOz26RCfPOW" int2:id="iMyJOcMC">
      <int2:state int2:value="Rejected" int2:type="spell"/>
    </int2:textHash>
    <int2:textHash int2:hashCode="IXs63PjHFOlz69" int2:id="lIWuRSmz">
      <int2:state int2:value="Rejected" int2:type="spell"/>
    </int2:textHash>
    <int2:textHash int2:hashCode="wFDsMR7bne6w0t" int2:id="lvuMnTeR">
      <int2:state int2:value="Rejected" int2:type="spell"/>
    </int2:textHash>
    <int2:textHash int2:hashCode="k4ar/tu5S3pQAp" int2:id="mOUkrC9v">
      <int2:state int2:value="Rejected" int2:type="spell"/>
    </int2:textHash>
    <int2:textHash int2:hashCode="LxJ1iWS86jyEXZ" int2:id="mcS9NpaI">
      <int2:state int2:value="Rejected" int2:type="spell"/>
    </int2:textHash>
    <int2:textHash int2:hashCode="Y1dkDSJW8tMyGl" int2:id="nO1xkKHH">
      <int2:state int2:value="Rejected" int2:type="spell"/>
    </int2:textHash>
    <int2:textHash int2:hashCode="wfbqdpFEBpIDfn" int2:id="oKmRsOkw">
      <int2:state int2:value="Rejected" int2:type="spell"/>
    </int2:textHash>
    <int2:textHash int2:hashCode="GrgH+Y2knYL0VO" int2:id="oOwfx9YN">
      <int2:state int2:value="Rejected" int2:type="spell"/>
    </int2:textHash>
    <int2:textHash int2:hashCode="YnDtlFc4xS+IyS" int2:id="q1GRyFm5">
      <int2:state int2:value="Rejected" int2:type="spell"/>
    </int2:textHash>
    <int2:textHash int2:hashCode="V9HoHQJW+PH0q0" int2:id="q2FKA7g1">
      <int2:state int2:value="Rejected" int2:type="spell"/>
    </int2:textHash>
    <int2:textHash int2:hashCode="jJ3cH/ZoFn67DM" int2:id="qsj7ZUAI">
      <int2:state int2:value="Rejected" int2:type="spell"/>
    </int2:textHash>
    <int2:textHash int2:hashCode="V7XKRZ746ZWtAA" int2:id="sTgI4nmj">
      <int2:state int2:value="Rejected" int2:type="spell"/>
    </int2:textHash>
    <int2:textHash int2:hashCode="d4IBMlRMINrmzl" int2:id="sZAIBJpJ">
      <int2:state int2:value="Rejected" int2:type="spell"/>
    </int2:textHash>
    <int2:textHash int2:hashCode="bm3IKp1zbY3d1m" int2:id="u8vADtqA">
      <int2:state int2:value="Rejected" int2:type="spell"/>
    </int2:textHash>
    <int2:textHash int2:hashCode="xN8vf5tb/szmse" int2:id="v5weUj3g">
      <int2:state int2:value="Rejected" int2:type="spell"/>
    </int2:textHash>
    <int2:textHash int2:hashCode="yyeU2hxlCNLj7J" int2:id="yjN43AGn">
      <int2:state int2:value="Rejected" int2:type="spell"/>
    </int2:textHash>
    <int2:textHash int2:hashCode="BPefwJ9ovASttJ" int2:id="yxgMZE36">
      <int2:state int2:value="Rejected" int2:type="spell"/>
    </int2:textHash>
    <int2:textHash int2:hashCode="SULceXjKYLbniy" int2:id="zxqYXqj6">
      <int2:state int2:value="Rejected" int2:type="spell"/>
    </int2:textHash>
    <int2:bookmark int2:bookmarkName="_Int_26iqlAtv" int2:invalidationBookmarkName="" int2:hashCode="A8mI9YKGVPQk+X" int2:id="kHZe0LQ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6FD26AD"/>
    <w:multiLevelType w:val="hybridMultilevel"/>
    <w:tmpl w:val="27E62EB6"/>
    <w:lvl w:ilvl="0" w:tplc="8AEAA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83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0F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0B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CF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44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40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67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AD844"/>
    <w:multiLevelType w:val="hybridMultilevel"/>
    <w:tmpl w:val="CF742624"/>
    <w:lvl w:ilvl="0" w:tplc="77568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5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0B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AB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A4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CE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2E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7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06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786EF"/>
    <w:multiLevelType w:val="hybridMultilevel"/>
    <w:tmpl w:val="CA3ACAAC"/>
    <w:lvl w:ilvl="0" w:tplc="BFC2E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23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41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C8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EC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AA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03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EC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85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DFE81"/>
    <w:multiLevelType w:val="hybridMultilevel"/>
    <w:tmpl w:val="44BAFF8E"/>
    <w:lvl w:ilvl="0" w:tplc="A9941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CD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2C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83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83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8C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CE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CD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EA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C38C3"/>
    <w:multiLevelType w:val="hybridMultilevel"/>
    <w:tmpl w:val="C4326A32"/>
    <w:lvl w:ilvl="0" w:tplc="67A6C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A5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08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03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E4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AA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E2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3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64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3F6E1"/>
    <w:multiLevelType w:val="hybridMultilevel"/>
    <w:tmpl w:val="F4621546"/>
    <w:lvl w:ilvl="0" w:tplc="7EBC4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C3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63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88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A2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61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8C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45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45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65A8D"/>
    <w:multiLevelType w:val="hybridMultilevel"/>
    <w:tmpl w:val="98DCDF52"/>
    <w:lvl w:ilvl="0" w:tplc="CF84B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2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07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E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AE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A0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EA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60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24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73B9790"/>
    <w:multiLevelType w:val="hybridMultilevel"/>
    <w:tmpl w:val="303E3708"/>
    <w:lvl w:ilvl="0" w:tplc="B4628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4A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EA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84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8B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02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28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61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6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65849">
    <w:abstractNumId w:val="17"/>
  </w:num>
  <w:num w:numId="2" w16cid:durableId="580794782">
    <w:abstractNumId w:val="20"/>
  </w:num>
  <w:num w:numId="3" w16cid:durableId="1450124099">
    <w:abstractNumId w:val="18"/>
  </w:num>
  <w:num w:numId="4" w16cid:durableId="215776961">
    <w:abstractNumId w:val="12"/>
  </w:num>
  <w:num w:numId="5" w16cid:durableId="918057399">
    <w:abstractNumId w:val="14"/>
  </w:num>
  <w:num w:numId="6" w16cid:durableId="1745252533">
    <w:abstractNumId w:val="13"/>
  </w:num>
  <w:num w:numId="7" w16cid:durableId="2124182157">
    <w:abstractNumId w:val="11"/>
  </w:num>
  <w:num w:numId="8" w16cid:durableId="1235046976">
    <w:abstractNumId w:val="16"/>
  </w:num>
  <w:num w:numId="9" w16cid:durableId="1567960367">
    <w:abstractNumId w:val="9"/>
  </w:num>
  <w:num w:numId="10" w16cid:durableId="966591539">
    <w:abstractNumId w:val="7"/>
  </w:num>
  <w:num w:numId="11" w16cid:durableId="1566836399">
    <w:abstractNumId w:val="6"/>
  </w:num>
  <w:num w:numId="12" w16cid:durableId="774254728">
    <w:abstractNumId w:val="5"/>
  </w:num>
  <w:num w:numId="13" w16cid:durableId="1690519602">
    <w:abstractNumId w:val="4"/>
  </w:num>
  <w:num w:numId="14" w16cid:durableId="1651517433">
    <w:abstractNumId w:val="8"/>
  </w:num>
  <w:num w:numId="15" w16cid:durableId="1993868796">
    <w:abstractNumId w:val="3"/>
  </w:num>
  <w:num w:numId="16" w16cid:durableId="1797212007">
    <w:abstractNumId w:val="2"/>
  </w:num>
  <w:num w:numId="17" w16cid:durableId="1976715822">
    <w:abstractNumId w:val="1"/>
  </w:num>
  <w:num w:numId="18" w16cid:durableId="355926133">
    <w:abstractNumId w:val="0"/>
  </w:num>
  <w:num w:numId="19" w16cid:durableId="437330815">
    <w:abstractNumId w:val="10"/>
  </w:num>
  <w:num w:numId="20" w16cid:durableId="1273904881">
    <w:abstractNumId w:val="22"/>
  </w:num>
  <w:num w:numId="21" w16cid:durableId="2110588750">
    <w:abstractNumId w:val="21"/>
  </w:num>
  <w:num w:numId="22" w16cid:durableId="1730575300">
    <w:abstractNumId w:val="19"/>
  </w:num>
  <w:num w:numId="23" w16cid:durableId="2063938215">
    <w:abstractNumId w:val="23"/>
  </w:num>
  <w:num w:numId="24" w16cid:durableId="14166277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39AB"/>
    <w:rsid w:val="000761D7"/>
    <w:rsid w:val="000A3993"/>
    <w:rsid w:val="000B4C8B"/>
    <w:rsid w:val="000D23DE"/>
    <w:rsid w:val="00181DF7"/>
    <w:rsid w:val="001A11AA"/>
    <w:rsid w:val="001F40EA"/>
    <w:rsid w:val="001F4F38"/>
    <w:rsid w:val="002017C1"/>
    <w:rsid w:val="002020AB"/>
    <w:rsid w:val="0020480A"/>
    <w:rsid w:val="002805DD"/>
    <w:rsid w:val="002BA338"/>
    <w:rsid w:val="002D4B45"/>
    <w:rsid w:val="002E51AB"/>
    <w:rsid w:val="00324B44"/>
    <w:rsid w:val="00325734"/>
    <w:rsid w:val="003257E5"/>
    <w:rsid w:val="0036562D"/>
    <w:rsid w:val="003755C3"/>
    <w:rsid w:val="003D46F2"/>
    <w:rsid w:val="004052AC"/>
    <w:rsid w:val="00406A87"/>
    <w:rsid w:val="004372A1"/>
    <w:rsid w:val="00480329"/>
    <w:rsid w:val="0048620D"/>
    <w:rsid w:val="00494A8E"/>
    <w:rsid w:val="004976E0"/>
    <w:rsid w:val="00521BEC"/>
    <w:rsid w:val="00550E70"/>
    <w:rsid w:val="005800DE"/>
    <w:rsid w:val="005A534A"/>
    <w:rsid w:val="006038C9"/>
    <w:rsid w:val="00623C9C"/>
    <w:rsid w:val="00710836"/>
    <w:rsid w:val="00724C7D"/>
    <w:rsid w:val="0073639A"/>
    <w:rsid w:val="00741FAA"/>
    <w:rsid w:val="00776F04"/>
    <w:rsid w:val="007D6217"/>
    <w:rsid w:val="007F60B2"/>
    <w:rsid w:val="00814537"/>
    <w:rsid w:val="008171A1"/>
    <w:rsid w:val="00827C87"/>
    <w:rsid w:val="00836F84"/>
    <w:rsid w:val="00927DE5"/>
    <w:rsid w:val="00933BB4"/>
    <w:rsid w:val="009C3B39"/>
    <w:rsid w:val="009D14EC"/>
    <w:rsid w:val="009D52F6"/>
    <w:rsid w:val="009E744D"/>
    <w:rsid w:val="009F153E"/>
    <w:rsid w:val="00A20880"/>
    <w:rsid w:val="00A352C8"/>
    <w:rsid w:val="00A410E8"/>
    <w:rsid w:val="00A90355"/>
    <w:rsid w:val="00A92E1C"/>
    <w:rsid w:val="00AC197C"/>
    <w:rsid w:val="00AC4B5F"/>
    <w:rsid w:val="00B40103"/>
    <w:rsid w:val="00B41C2B"/>
    <w:rsid w:val="00B4785D"/>
    <w:rsid w:val="00B907E7"/>
    <w:rsid w:val="00BD1CC8"/>
    <w:rsid w:val="00C26D93"/>
    <w:rsid w:val="00C27141"/>
    <w:rsid w:val="00C930D9"/>
    <w:rsid w:val="00CB70DD"/>
    <w:rsid w:val="00CD22F9"/>
    <w:rsid w:val="00D0132F"/>
    <w:rsid w:val="00D1039F"/>
    <w:rsid w:val="00D17CFF"/>
    <w:rsid w:val="00D32292"/>
    <w:rsid w:val="00D51141"/>
    <w:rsid w:val="00D75435"/>
    <w:rsid w:val="00D81C51"/>
    <w:rsid w:val="00DA56A2"/>
    <w:rsid w:val="00DA6C12"/>
    <w:rsid w:val="00DE5146"/>
    <w:rsid w:val="00DF2FBF"/>
    <w:rsid w:val="00E270EF"/>
    <w:rsid w:val="00F705C8"/>
    <w:rsid w:val="00F91873"/>
    <w:rsid w:val="00F96A6B"/>
    <w:rsid w:val="00FA5BD8"/>
    <w:rsid w:val="00FB3270"/>
    <w:rsid w:val="00FB4335"/>
    <w:rsid w:val="01EF3789"/>
    <w:rsid w:val="020D43F9"/>
    <w:rsid w:val="029B3331"/>
    <w:rsid w:val="0514C451"/>
    <w:rsid w:val="0540B972"/>
    <w:rsid w:val="055001C0"/>
    <w:rsid w:val="05641014"/>
    <w:rsid w:val="06A48901"/>
    <w:rsid w:val="076DA351"/>
    <w:rsid w:val="08367588"/>
    <w:rsid w:val="083F9023"/>
    <w:rsid w:val="09AEDE99"/>
    <w:rsid w:val="0ACF3A99"/>
    <w:rsid w:val="0C8A05EE"/>
    <w:rsid w:val="0CF4D1F7"/>
    <w:rsid w:val="0D1A5E39"/>
    <w:rsid w:val="0D7AF80E"/>
    <w:rsid w:val="0D9BEBC5"/>
    <w:rsid w:val="0E716AB0"/>
    <w:rsid w:val="0E794424"/>
    <w:rsid w:val="0F138DE5"/>
    <w:rsid w:val="0F3FC776"/>
    <w:rsid w:val="0FA238CC"/>
    <w:rsid w:val="12D7366D"/>
    <w:rsid w:val="131B3353"/>
    <w:rsid w:val="1333227F"/>
    <w:rsid w:val="1334BFBD"/>
    <w:rsid w:val="13EF015A"/>
    <w:rsid w:val="145DDC06"/>
    <w:rsid w:val="15667E43"/>
    <w:rsid w:val="15D4140D"/>
    <w:rsid w:val="15F02C88"/>
    <w:rsid w:val="1614C0A3"/>
    <w:rsid w:val="165150DA"/>
    <w:rsid w:val="16B3DB9A"/>
    <w:rsid w:val="17168CF5"/>
    <w:rsid w:val="180E838C"/>
    <w:rsid w:val="1AB992C2"/>
    <w:rsid w:val="1AE30756"/>
    <w:rsid w:val="1AEDEFC3"/>
    <w:rsid w:val="1B11B76A"/>
    <w:rsid w:val="1C31C11C"/>
    <w:rsid w:val="1CD1398D"/>
    <w:rsid w:val="1CFFEE87"/>
    <w:rsid w:val="1E42752E"/>
    <w:rsid w:val="1E7BC2DA"/>
    <w:rsid w:val="1F4E07DA"/>
    <w:rsid w:val="1F8D6634"/>
    <w:rsid w:val="200D5ACB"/>
    <w:rsid w:val="20623FA5"/>
    <w:rsid w:val="20DF21C3"/>
    <w:rsid w:val="216B389E"/>
    <w:rsid w:val="21F39FAE"/>
    <w:rsid w:val="221AFB73"/>
    <w:rsid w:val="226BDC56"/>
    <w:rsid w:val="228DF9E6"/>
    <w:rsid w:val="23E49C78"/>
    <w:rsid w:val="240087F0"/>
    <w:rsid w:val="24E38630"/>
    <w:rsid w:val="255FA639"/>
    <w:rsid w:val="2703EFAF"/>
    <w:rsid w:val="27970BAE"/>
    <w:rsid w:val="27FD64AA"/>
    <w:rsid w:val="2813834C"/>
    <w:rsid w:val="281F1F4C"/>
    <w:rsid w:val="2822FDE7"/>
    <w:rsid w:val="2829D1EA"/>
    <w:rsid w:val="28548A6E"/>
    <w:rsid w:val="28932C12"/>
    <w:rsid w:val="2916A123"/>
    <w:rsid w:val="2959F882"/>
    <w:rsid w:val="2AB9B27E"/>
    <w:rsid w:val="2AD52F18"/>
    <w:rsid w:val="2B902A99"/>
    <w:rsid w:val="2BC9ED24"/>
    <w:rsid w:val="2BF60E53"/>
    <w:rsid w:val="2CF888B7"/>
    <w:rsid w:val="2D2B28D9"/>
    <w:rsid w:val="2E59574C"/>
    <w:rsid w:val="2ED70E2A"/>
    <w:rsid w:val="2EFBA3A4"/>
    <w:rsid w:val="2F2C2C8D"/>
    <w:rsid w:val="307EE6C0"/>
    <w:rsid w:val="308E0263"/>
    <w:rsid w:val="30A8A375"/>
    <w:rsid w:val="30D20A98"/>
    <w:rsid w:val="318E4B94"/>
    <w:rsid w:val="31A87BB9"/>
    <w:rsid w:val="337DADF7"/>
    <w:rsid w:val="33B27302"/>
    <w:rsid w:val="33C7E328"/>
    <w:rsid w:val="34A521F6"/>
    <w:rsid w:val="34F4943C"/>
    <w:rsid w:val="35476334"/>
    <w:rsid w:val="35B98CEC"/>
    <w:rsid w:val="36CBC313"/>
    <w:rsid w:val="36FDDAF5"/>
    <w:rsid w:val="370F4FAD"/>
    <w:rsid w:val="37956DCF"/>
    <w:rsid w:val="38752E76"/>
    <w:rsid w:val="39DBCDB8"/>
    <w:rsid w:val="3A51C983"/>
    <w:rsid w:val="3A7EF2F5"/>
    <w:rsid w:val="3AAC6005"/>
    <w:rsid w:val="3B14ECA9"/>
    <w:rsid w:val="3B20F51E"/>
    <w:rsid w:val="3B4843BA"/>
    <w:rsid w:val="3BB6D653"/>
    <w:rsid w:val="3C8D46C0"/>
    <w:rsid w:val="3CA7C049"/>
    <w:rsid w:val="3D3C32F5"/>
    <w:rsid w:val="3D53F528"/>
    <w:rsid w:val="3D748BAA"/>
    <w:rsid w:val="3D857AE1"/>
    <w:rsid w:val="3E392FC9"/>
    <w:rsid w:val="3E5C6A92"/>
    <w:rsid w:val="3E78373A"/>
    <w:rsid w:val="3EA93BC5"/>
    <w:rsid w:val="3F8A1065"/>
    <w:rsid w:val="3FB3C8AF"/>
    <w:rsid w:val="41F5088E"/>
    <w:rsid w:val="423DE6BD"/>
    <w:rsid w:val="42F51039"/>
    <w:rsid w:val="4308E4D3"/>
    <w:rsid w:val="43F5381D"/>
    <w:rsid w:val="44038DDF"/>
    <w:rsid w:val="44FAD460"/>
    <w:rsid w:val="451E8440"/>
    <w:rsid w:val="4613BB79"/>
    <w:rsid w:val="463D3D62"/>
    <w:rsid w:val="4793620C"/>
    <w:rsid w:val="48824BD9"/>
    <w:rsid w:val="48FE0449"/>
    <w:rsid w:val="49BA90D2"/>
    <w:rsid w:val="4B10E3EE"/>
    <w:rsid w:val="4C85B509"/>
    <w:rsid w:val="4C9D2FD7"/>
    <w:rsid w:val="4CB792FC"/>
    <w:rsid w:val="4D18A63A"/>
    <w:rsid w:val="4D8CB7E5"/>
    <w:rsid w:val="4DC79EA7"/>
    <w:rsid w:val="4E088CE8"/>
    <w:rsid w:val="4E3022DD"/>
    <w:rsid w:val="4E421FF0"/>
    <w:rsid w:val="4EA455DF"/>
    <w:rsid w:val="4EEA3DAA"/>
    <w:rsid w:val="4FD379B6"/>
    <w:rsid w:val="5056CC25"/>
    <w:rsid w:val="50A4ADC6"/>
    <w:rsid w:val="5150237A"/>
    <w:rsid w:val="527D0A03"/>
    <w:rsid w:val="52C81183"/>
    <w:rsid w:val="52E5B5B4"/>
    <w:rsid w:val="54FDE745"/>
    <w:rsid w:val="5526BF0E"/>
    <w:rsid w:val="55E0C2AE"/>
    <w:rsid w:val="56832A2C"/>
    <w:rsid w:val="57053ECB"/>
    <w:rsid w:val="575BFD14"/>
    <w:rsid w:val="577B09E2"/>
    <w:rsid w:val="57C23A29"/>
    <w:rsid w:val="58FD860D"/>
    <w:rsid w:val="5A5B640F"/>
    <w:rsid w:val="5BAAD6D6"/>
    <w:rsid w:val="5C3EE38B"/>
    <w:rsid w:val="5C8131FC"/>
    <w:rsid w:val="5D92704F"/>
    <w:rsid w:val="5DEBE129"/>
    <w:rsid w:val="5E0CFD62"/>
    <w:rsid w:val="5F3975A4"/>
    <w:rsid w:val="5F75FC2C"/>
    <w:rsid w:val="5F78CA31"/>
    <w:rsid w:val="5F78EE2E"/>
    <w:rsid w:val="610C405D"/>
    <w:rsid w:val="61728981"/>
    <w:rsid w:val="61A682ED"/>
    <w:rsid w:val="61F3A2A6"/>
    <w:rsid w:val="62001F57"/>
    <w:rsid w:val="62035675"/>
    <w:rsid w:val="6216C45D"/>
    <w:rsid w:val="626BD5CA"/>
    <w:rsid w:val="62B3D780"/>
    <w:rsid w:val="62F86BDE"/>
    <w:rsid w:val="6407A84A"/>
    <w:rsid w:val="645EC554"/>
    <w:rsid w:val="64EB2810"/>
    <w:rsid w:val="65186F9E"/>
    <w:rsid w:val="65C25FA4"/>
    <w:rsid w:val="66BFA870"/>
    <w:rsid w:val="67019ABC"/>
    <w:rsid w:val="670724D1"/>
    <w:rsid w:val="67472758"/>
    <w:rsid w:val="6815BE59"/>
    <w:rsid w:val="68363A73"/>
    <w:rsid w:val="6836B698"/>
    <w:rsid w:val="6851C378"/>
    <w:rsid w:val="68C9D4A2"/>
    <w:rsid w:val="691C7064"/>
    <w:rsid w:val="695FA9A9"/>
    <w:rsid w:val="698FF762"/>
    <w:rsid w:val="699236EF"/>
    <w:rsid w:val="6A3F237C"/>
    <w:rsid w:val="6BDBAAE1"/>
    <w:rsid w:val="6C8F65A7"/>
    <w:rsid w:val="6CA237E1"/>
    <w:rsid w:val="6CC23F50"/>
    <w:rsid w:val="6E0C485D"/>
    <w:rsid w:val="6E21017F"/>
    <w:rsid w:val="6F41F2CA"/>
    <w:rsid w:val="6FDF912F"/>
    <w:rsid w:val="712E4F18"/>
    <w:rsid w:val="715B5FA6"/>
    <w:rsid w:val="719D90E6"/>
    <w:rsid w:val="71FA9182"/>
    <w:rsid w:val="72B5D45F"/>
    <w:rsid w:val="74DF492D"/>
    <w:rsid w:val="758885DC"/>
    <w:rsid w:val="75AF40F6"/>
    <w:rsid w:val="76985919"/>
    <w:rsid w:val="7709A4BF"/>
    <w:rsid w:val="77A6A9EF"/>
    <w:rsid w:val="78C2C1B9"/>
    <w:rsid w:val="790C214C"/>
    <w:rsid w:val="7961369B"/>
    <w:rsid w:val="79A191F9"/>
    <w:rsid w:val="79FE54CA"/>
    <w:rsid w:val="7A3E0876"/>
    <w:rsid w:val="7A645D7B"/>
    <w:rsid w:val="7A693E6D"/>
    <w:rsid w:val="7BD063AA"/>
    <w:rsid w:val="7C740E06"/>
    <w:rsid w:val="7CF6A56E"/>
    <w:rsid w:val="7D2F6EFA"/>
    <w:rsid w:val="7EFC3273"/>
    <w:rsid w:val="7EFC7BB3"/>
    <w:rsid w:val="7F69A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EF1C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C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7C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C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827C87"/>
  </w:style>
  <w:style w:type="paragraph" w:styleId="Normalcentr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sdetexte">
    <w:name w:val="Body Text"/>
    <w:basedOn w:val="Normal"/>
    <w:link w:val="CorpsdetexteCar"/>
    <w:uiPriority w:val="99"/>
    <w:unhideWhenUsed/>
    <w:rsid w:val="00827C8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27C87"/>
  </w:style>
  <w:style w:type="paragraph" w:styleId="Corpsdetexte2">
    <w:name w:val="Body Text 2"/>
    <w:basedOn w:val="Normal"/>
    <w:link w:val="Corpsdetexte2Car"/>
    <w:uiPriority w:val="99"/>
    <w:unhideWhenUsed/>
    <w:rsid w:val="00827C8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27C87"/>
  </w:style>
  <w:style w:type="paragraph" w:styleId="Corpsdetexte3">
    <w:name w:val="Body Text 3"/>
    <w:basedOn w:val="Normal"/>
    <w:link w:val="Corpsdetex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27C87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827C87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rsid w:val="00827C87"/>
  </w:style>
  <w:style w:type="paragraph" w:styleId="Retraitcorpsdetexte">
    <w:name w:val="Body Text Indent"/>
    <w:basedOn w:val="Normal"/>
    <w:link w:val="RetraitcorpsdetexteCar"/>
    <w:uiPriority w:val="99"/>
    <w:unhideWhenUsed/>
    <w:rsid w:val="00827C87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7C8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827C87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827C87"/>
  </w:style>
  <w:style w:type="paragraph" w:styleId="Retraitcorpsdetexte2">
    <w:name w:val="Body Text Indent 2"/>
    <w:basedOn w:val="Normal"/>
    <w:link w:val="Retraitcorpsdetexte2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827C87"/>
  </w:style>
  <w:style w:type="paragraph" w:styleId="Retraitcorpsdetexte3">
    <w:name w:val="Body Text Indent 3"/>
    <w:basedOn w:val="Normal"/>
    <w:link w:val="Retraitcorpsdetexte3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827C87"/>
    <w:rPr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827C87"/>
  </w:style>
  <w:style w:type="paragraph" w:styleId="Commentaire">
    <w:name w:val="annotation text"/>
    <w:basedOn w:val="Normal"/>
    <w:link w:val="Commentaire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27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27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unhideWhenUsed/>
    <w:rsid w:val="00827C87"/>
  </w:style>
  <w:style w:type="character" w:customStyle="1" w:styleId="DateCar">
    <w:name w:val="Date Car"/>
    <w:basedOn w:val="Policepardfaut"/>
    <w:link w:val="Date"/>
    <w:uiPriority w:val="99"/>
    <w:rsid w:val="00827C87"/>
  </w:style>
  <w:style w:type="paragraph" w:styleId="Explorateurdedocuments">
    <w:name w:val="Document Map"/>
    <w:basedOn w:val="Normal"/>
    <w:link w:val="Explorateurdedocuments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827C87"/>
    <w:rPr>
      <w:rFonts w:ascii="Segoe UI" w:hAnsi="Segoe UI" w:cs="Segoe UI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827C87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827C87"/>
  </w:style>
  <w:style w:type="paragraph" w:styleId="Notedefin">
    <w:name w:val="endnote text"/>
    <w:basedOn w:val="Normal"/>
    <w:link w:val="Notedefin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827C87"/>
    <w:rPr>
      <w:sz w:val="20"/>
      <w:szCs w:val="20"/>
    </w:rPr>
  </w:style>
  <w:style w:type="paragraph" w:styleId="Adressedestinatai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C87"/>
  </w:style>
  <w:style w:type="paragraph" w:styleId="Notedebasdepage">
    <w:name w:val="footnote text"/>
    <w:basedOn w:val="Normal"/>
    <w:link w:val="Notedebasdepag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27C87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C87"/>
  </w:style>
  <w:style w:type="paragraph" w:styleId="AdresseHTML">
    <w:name w:val="HTML Address"/>
    <w:basedOn w:val="Normal"/>
    <w:link w:val="Adresse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rsid w:val="00827C87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itreindex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epuces">
    <w:name w:val="List Bullet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epuces2">
    <w:name w:val="List Bullet 2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Listepuces3">
    <w:name w:val="List Bullet 3"/>
    <w:basedOn w:val="Normal"/>
    <w:uiPriority w:val="99"/>
    <w:unhideWhenUsed/>
    <w:rsid w:val="00827C87"/>
    <w:pPr>
      <w:numPr>
        <w:numId w:val="11"/>
      </w:numPr>
      <w:contextualSpacing/>
    </w:pPr>
  </w:style>
  <w:style w:type="paragraph" w:styleId="Listepuces4">
    <w:name w:val="List Bullet 4"/>
    <w:basedOn w:val="Normal"/>
    <w:uiPriority w:val="99"/>
    <w:unhideWhenUsed/>
    <w:rsid w:val="00827C87"/>
    <w:pPr>
      <w:numPr>
        <w:numId w:val="12"/>
      </w:numPr>
      <w:contextualSpacing/>
    </w:pPr>
  </w:style>
  <w:style w:type="paragraph" w:styleId="Listepuces5">
    <w:name w:val="List Bullet 5"/>
    <w:basedOn w:val="Normal"/>
    <w:uiPriority w:val="99"/>
    <w:unhideWhenUsed/>
    <w:rsid w:val="00827C87"/>
    <w:pPr>
      <w:numPr>
        <w:numId w:val="13"/>
      </w:numPr>
      <w:contextualSpacing/>
    </w:pPr>
  </w:style>
  <w:style w:type="paragraph" w:styleId="Liste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unhideWhenUsed/>
    <w:rsid w:val="00827C87"/>
    <w:pPr>
      <w:numPr>
        <w:numId w:val="14"/>
      </w:numPr>
      <w:contextualSpacing/>
    </w:pPr>
  </w:style>
  <w:style w:type="paragraph" w:styleId="Listenumros2">
    <w:name w:val="List Number 2"/>
    <w:basedOn w:val="Normal"/>
    <w:uiPriority w:val="99"/>
    <w:unhideWhenUsed/>
    <w:rsid w:val="00827C87"/>
    <w:pPr>
      <w:numPr>
        <w:numId w:val="15"/>
      </w:numPr>
      <w:contextualSpacing/>
    </w:pPr>
  </w:style>
  <w:style w:type="paragraph" w:styleId="Listenumros3">
    <w:name w:val="List Number 3"/>
    <w:basedOn w:val="Normal"/>
    <w:uiPriority w:val="99"/>
    <w:unhideWhenUsed/>
    <w:rsid w:val="00827C87"/>
    <w:pPr>
      <w:numPr>
        <w:numId w:val="16"/>
      </w:numPr>
      <w:contextualSpacing/>
    </w:pPr>
  </w:style>
  <w:style w:type="paragraph" w:styleId="Listenumros4">
    <w:name w:val="List Number 4"/>
    <w:basedOn w:val="Normal"/>
    <w:uiPriority w:val="99"/>
    <w:unhideWhenUsed/>
    <w:rsid w:val="00827C87"/>
    <w:pPr>
      <w:numPr>
        <w:numId w:val="17"/>
      </w:numPr>
      <w:contextualSpacing/>
    </w:pPr>
  </w:style>
  <w:style w:type="paragraph" w:styleId="Listenumros5">
    <w:name w:val="List Number 5"/>
    <w:basedOn w:val="Normal"/>
    <w:uiPriority w:val="99"/>
    <w:unhideWhenUsed/>
    <w:rsid w:val="00827C87"/>
    <w:pPr>
      <w:numPr>
        <w:numId w:val="18"/>
      </w:numPr>
      <w:contextualSpacing/>
    </w:pPr>
  </w:style>
  <w:style w:type="paragraph" w:styleId="Textedemacro">
    <w:name w:val="macro"/>
    <w:link w:val="Textede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827C87"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ansinterligne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unhideWhenUsed/>
    <w:rsid w:val="00827C87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827C87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rsid w:val="00827C87"/>
  </w:style>
  <w:style w:type="paragraph" w:styleId="Textebrut">
    <w:name w:val="Plain Text"/>
    <w:basedOn w:val="Normal"/>
    <w:link w:val="Textebrut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27C87"/>
    <w:rPr>
      <w:rFonts w:ascii="Consolas" w:hAnsi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827C87"/>
  </w:style>
  <w:style w:type="character" w:customStyle="1" w:styleId="SalutationsCar">
    <w:name w:val="Salutations Car"/>
    <w:basedOn w:val="Policepardfaut"/>
    <w:link w:val="Salutations"/>
    <w:uiPriority w:val="99"/>
    <w:rsid w:val="00827C87"/>
  </w:style>
  <w:style w:type="paragraph" w:styleId="Signature">
    <w:name w:val="Signature"/>
    <w:basedOn w:val="Normal"/>
    <w:link w:val="Signatu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rsid w:val="00827C87"/>
  </w:style>
  <w:style w:type="paragraph" w:styleId="Tabledesrfrencesjuridiqu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desillustration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itreTR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illecouleur">
    <w:name w:val="Colorful Grid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ecouleur">
    <w:name w:val="Colorful List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ramecouleur">
    <w:name w:val="Colorful Shading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eauGrille1Clair">
    <w:name w:val="Grid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3">
    <w:name w:val="Grid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lleclaire">
    <w:name w:val="Light Grid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Ombrageclair">
    <w:name w:val="Light Shading"/>
    <w:basedOn w:val="Tableau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eauListe1Clair">
    <w:name w:val="List Table 1 Light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3">
    <w:name w:val="List Table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ausimple1">
    <w:name w:val="Plain Table 1"/>
    <w:basedOn w:val="Tableau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ffetsdetableau3D1">
    <w:name w:val="Table 3D effects 1"/>
    <w:basedOn w:val="Tableau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vision">
    <w:name w:val="Revision"/>
    <w:hidden/>
    <w:uiPriority w:val="99"/>
    <w:semiHidden/>
    <w:rsid w:val="00CB7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7F8830464AB49BB0D839AEE23B5BF" ma:contentTypeVersion="13" ma:contentTypeDescription="Create a new document." ma:contentTypeScope="" ma:versionID="f72dc901ef478679861108b0441c209e">
  <xsd:schema xmlns:xsd="http://www.w3.org/2001/XMLSchema" xmlns:xs="http://www.w3.org/2001/XMLSchema" xmlns:p="http://schemas.microsoft.com/office/2006/metadata/properties" xmlns:ns2="4823b573-7bb0-46ea-9faf-c0a53366f722" targetNamespace="http://schemas.microsoft.com/office/2006/metadata/properties" ma:root="true" ma:fieldsID="2a6afe42f74355ca416bff1a8f7585a6" ns2:_="">
    <xsd:import namespace="4823b573-7bb0-46ea-9faf-c0a53366f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b573-7bb0-46ea-9faf-c0a53366f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6c88c5-b86b-4b6c-a0ad-427794cf8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7f2de-b793-4c8c-9e87-a83aa9846ba5">
      <Terms xmlns="http://schemas.microsoft.com/office/infopath/2007/PartnerControls"/>
    </lcf76f155ced4ddcb4097134ff3c332f>
    <TaxCatchAll xmlns="79331537-e899-457e-9cc9-edbc9c3ab9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46B9BC1BD014DB12EEECA077F13F9" ma:contentTypeVersion="14" ma:contentTypeDescription="Crée un document." ma:contentTypeScope="" ma:versionID="d54a6bf78273f6d37270d744c0a340c7">
  <xsd:schema xmlns:xsd="http://www.w3.org/2001/XMLSchema" xmlns:xs="http://www.w3.org/2001/XMLSchema" xmlns:p="http://schemas.microsoft.com/office/2006/metadata/properties" xmlns:ns2="3f37f2de-b793-4c8c-9e87-a83aa9846ba5" xmlns:ns3="79331537-e899-457e-9cc9-edbc9c3ab94a" targetNamespace="http://schemas.microsoft.com/office/2006/metadata/properties" ma:root="true" ma:fieldsID="9716889b8ab0b4d52f8b0f5326cee4cc" ns2:_="" ns3:_="">
    <xsd:import namespace="3f37f2de-b793-4c8c-9e87-a83aa9846ba5"/>
    <xsd:import namespace="79331537-e899-457e-9cc9-edbc9c3ab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7f2de-b793-4c8c-9e87-a83aa9846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76c88c5-b86b-4b6c-a0ad-427794cf8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31537-e899-457e-9cc9-edbc9c3ab9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7b9ee94-f5fb-4dec-85f0-34a38c95ef1d}" ma:internalName="TaxCatchAll" ma:showField="CatchAllData" ma:web="79331537-e899-457e-9cc9-edbc9c3ab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E60FF-B5D8-464F-BFC2-68C453D2E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b573-7bb0-46ea-9faf-c0a53366f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23763-6618-452F-9AEB-F1F88CE83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FA3CE-594C-4E6E-98AA-94B675A898F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4823b573-7bb0-46ea-9faf-c0a53366f722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7BB8E2-CF13-4FD1-B501-FA1B0AB96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5072</Characters>
  <Application>Microsoft Office Word</Application>
  <DocSecurity>0</DocSecurity>
  <Lines>281</Lines>
  <Paragraphs>206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Manar</dc:creator>
  <cp:keywords/>
  <dc:description/>
  <cp:lastModifiedBy>Soraya Manar</cp:lastModifiedBy>
  <cp:revision>1</cp:revision>
  <dcterms:created xsi:type="dcterms:W3CDTF">2026-02-05T12:15:00Z</dcterms:created>
  <dcterms:modified xsi:type="dcterms:W3CDTF">2026-02-05T12:17:00Z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0x010100CD246B9BC1BD014DB12EEECA077F13F9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